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26F29" w14:textId="26A76B5A" w:rsidR="00EE30AE" w:rsidRPr="001C245D" w:rsidRDefault="00856441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29.09.</w:t>
      </w:r>
      <w:r w:rsidR="00EE30AE">
        <w:rPr>
          <w:rFonts w:ascii="Arial" w:hAnsi="Arial" w:cs="Arial"/>
          <w:b/>
          <w:bCs/>
          <w:sz w:val="32"/>
          <w:szCs w:val="32"/>
        </w:rPr>
        <w:t>2026Г. №</w:t>
      </w:r>
      <w:r>
        <w:rPr>
          <w:rFonts w:ascii="Arial" w:hAnsi="Arial" w:cs="Arial"/>
          <w:b/>
          <w:bCs/>
          <w:sz w:val="32"/>
          <w:szCs w:val="32"/>
        </w:rPr>
        <w:t>907</w:t>
      </w:r>
    </w:p>
    <w:p w14:paraId="071F6C69" w14:textId="77777777" w:rsidR="00EE30AE" w:rsidRPr="001C245D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B8EBD01" w14:textId="77777777" w:rsidR="00EE30AE" w:rsidRPr="001C245D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0DF5A66F" w14:textId="77777777" w:rsidR="00EE30AE" w:rsidRPr="001C245D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14:paraId="23FEA659" w14:textId="77777777" w:rsidR="00EE30AE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ЗАЛАРИНСКИЙ МУНИЦИПАЛЬНЫЙ ОКРУГ </w:t>
      </w:r>
    </w:p>
    <w:p w14:paraId="7B407CBE" w14:textId="77777777" w:rsidR="00EE30AE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73FE921C" w14:textId="77777777" w:rsidR="00EE30AE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  <w:r>
        <w:rPr>
          <w:rFonts w:ascii="Arial" w:hAnsi="Arial" w:cs="Arial"/>
          <w:b/>
          <w:bCs/>
          <w:sz w:val="32"/>
          <w:szCs w:val="32"/>
        </w:rPr>
        <w:t xml:space="preserve">ЗАЛАРИНСКОГО </w:t>
      </w:r>
    </w:p>
    <w:p w14:paraId="08383D94" w14:textId="77777777" w:rsidR="00EE30AE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МУНИЦИПАЛЬНОГО</w:t>
      </w:r>
      <w:r>
        <w:rPr>
          <w:rFonts w:ascii="Arial" w:hAnsi="Arial" w:cs="Arial"/>
          <w:b/>
          <w:bCs/>
          <w:sz w:val="32"/>
          <w:szCs w:val="32"/>
        </w:rPr>
        <w:t xml:space="preserve"> ОКРУГА</w:t>
      </w:r>
    </w:p>
    <w:p w14:paraId="709EFE8D" w14:textId="77777777" w:rsidR="00EE30AE" w:rsidRPr="001C245D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1E98525F" w14:textId="77777777" w:rsidR="00EE30AE" w:rsidRPr="001C245D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549CD6C2" w14:textId="77777777" w:rsidR="00EE30AE" w:rsidRPr="001C245D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</w:p>
    <w:p w14:paraId="1FE7BEEC" w14:textId="77777777" w:rsidR="00EE30AE" w:rsidRDefault="00EE30AE" w:rsidP="00EE30AE">
      <w:pPr>
        <w:pStyle w:val="a5"/>
        <w:rPr>
          <w:rFonts w:ascii="Arial" w:hAnsi="Arial" w:cs="Arial"/>
          <w:b/>
          <w:bCs/>
          <w:sz w:val="32"/>
          <w:szCs w:val="32"/>
        </w:rPr>
      </w:pPr>
      <w:bookmarkStart w:id="0" w:name="_GoBack"/>
      <w:r>
        <w:rPr>
          <w:rFonts w:ascii="Arial" w:hAnsi="Arial" w:cs="Arial"/>
          <w:b/>
          <w:bCs/>
          <w:sz w:val="32"/>
          <w:szCs w:val="32"/>
        </w:rPr>
        <w:t>О ВНЕСЕНИИ ИЗМЕНЕНИЙ В ПОСТАНОВЛЕНИЕ АДМИНИСТРАЦИИ ЗАЛАРИНСКОГО МУНИЦИПАЛЬНОГО ОКРУГА ИРКУТСКОЙ ОБЛАСТИ ОТ 10.04.2026 № 379 «</w:t>
      </w:r>
      <w:r w:rsidRPr="005F6C31">
        <w:rPr>
          <w:rFonts w:ascii="Arial" w:hAnsi="Arial" w:cs="Arial"/>
          <w:b/>
          <w:bCs/>
          <w:sz w:val="32"/>
          <w:szCs w:val="32"/>
        </w:rPr>
        <w:t xml:space="preserve">ОБ УТВЕРЖДЕНИИ </w:t>
      </w:r>
      <w:bookmarkStart w:id="1" w:name="_Hlk226121233"/>
      <w:r w:rsidRPr="005F6C31">
        <w:rPr>
          <w:rFonts w:ascii="Arial" w:hAnsi="Arial" w:cs="Arial"/>
          <w:b/>
          <w:bCs/>
          <w:sz w:val="32"/>
          <w:szCs w:val="32"/>
        </w:rPr>
        <w:t>ПЛАНА АНТИКРИЗИСНЫХ МЕРОПРИЯТИЙ ЗАЛАРИНСКОГО МУНИЦИПАЛЬНОГО ОКРУГА ИРКУТСКОЙ ОБЛАСТИ НА 2026-2028 ГОДЫ</w:t>
      </w:r>
      <w:bookmarkEnd w:id="1"/>
      <w:r>
        <w:rPr>
          <w:rFonts w:ascii="Arial" w:hAnsi="Arial" w:cs="Arial"/>
          <w:b/>
          <w:bCs/>
          <w:sz w:val="32"/>
          <w:szCs w:val="32"/>
        </w:rPr>
        <w:t>»</w:t>
      </w:r>
      <w:bookmarkEnd w:id="0"/>
    </w:p>
    <w:p w14:paraId="18943389" w14:textId="77777777" w:rsidR="00EE30AE" w:rsidRPr="001C3984" w:rsidRDefault="00EE30AE" w:rsidP="00EE30AE">
      <w:pPr>
        <w:pStyle w:val="a5"/>
        <w:rPr>
          <w:rFonts w:ascii="Arial" w:hAnsi="Arial" w:cs="Arial"/>
          <w:bCs/>
          <w:sz w:val="24"/>
        </w:rPr>
      </w:pPr>
    </w:p>
    <w:p w14:paraId="0889D368" w14:textId="77777777" w:rsidR="00EE30AE" w:rsidRDefault="00EE30AE" w:rsidP="00EE30AE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 w:rsidRPr="00CB003B">
        <w:rPr>
          <w:rFonts w:ascii="Arial" w:hAnsi="Arial" w:cs="Arial"/>
          <w:bCs/>
          <w:sz w:val="24"/>
        </w:rPr>
        <w:t>В</w:t>
      </w:r>
      <w:r>
        <w:rPr>
          <w:rFonts w:ascii="Arial" w:hAnsi="Arial" w:cs="Arial"/>
          <w:bCs/>
          <w:sz w:val="24"/>
        </w:rPr>
        <w:t xml:space="preserve"> связи с необходимостью включения дополнительных антикризисных мероприятий, во</w:t>
      </w:r>
      <w:r w:rsidRPr="00CB003B">
        <w:rPr>
          <w:rFonts w:ascii="Arial" w:hAnsi="Arial" w:cs="Arial"/>
          <w:bCs/>
          <w:sz w:val="24"/>
        </w:rPr>
        <w:t xml:space="preserve"> </w:t>
      </w:r>
      <w:r w:rsidRPr="00D04E7C">
        <w:rPr>
          <w:rFonts w:ascii="Arial" w:hAnsi="Arial" w:cs="Arial"/>
          <w:bCs/>
          <w:sz w:val="24"/>
        </w:rPr>
        <w:t>исполнение</w:t>
      </w:r>
      <w:r>
        <w:rPr>
          <w:rFonts w:ascii="Arial" w:hAnsi="Arial" w:cs="Arial"/>
          <w:bCs/>
          <w:sz w:val="24"/>
        </w:rPr>
        <w:t xml:space="preserve"> </w:t>
      </w:r>
      <w:r w:rsidRPr="00D04E7C">
        <w:rPr>
          <w:rFonts w:ascii="Arial" w:hAnsi="Arial" w:cs="Arial"/>
          <w:bCs/>
          <w:sz w:val="24"/>
        </w:rPr>
        <w:t>поручений Президента Российской Федерации от 18.04.2026 № ПР-945 и от 23.04.2026г. № ПР-1005,</w:t>
      </w:r>
      <w:r w:rsidRPr="00652FDC">
        <w:rPr>
          <w:rFonts w:ascii="Arial" w:hAnsi="Arial" w:cs="Arial"/>
          <w:bCs/>
          <w:sz w:val="24"/>
        </w:rPr>
        <w:t xml:space="preserve"> </w:t>
      </w:r>
      <w:r w:rsidRPr="00A66209">
        <w:rPr>
          <w:rFonts w:ascii="Arial" w:hAnsi="Arial" w:cs="Arial"/>
          <w:bCs/>
          <w:sz w:val="24"/>
        </w:rPr>
        <w:t>руководствуясь стать</w:t>
      </w:r>
      <w:r>
        <w:rPr>
          <w:rFonts w:ascii="Arial" w:hAnsi="Arial" w:cs="Arial"/>
          <w:bCs/>
          <w:sz w:val="24"/>
        </w:rPr>
        <w:t>ей</w:t>
      </w:r>
      <w:r w:rsidRPr="00A66209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>3</w:t>
      </w:r>
      <w:r w:rsidRPr="00A66209">
        <w:rPr>
          <w:rFonts w:ascii="Arial" w:hAnsi="Arial" w:cs="Arial"/>
          <w:bCs/>
          <w:sz w:val="24"/>
        </w:rPr>
        <w:t xml:space="preserve">6 Устава </w:t>
      </w:r>
      <w:proofErr w:type="spellStart"/>
      <w:r>
        <w:rPr>
          <w:rFonts w:ascii="Arial" w:hAnsi="Arial" w:cs="Arial"/>
          <w:bCs/>
          <w:sz w:val="24"/>
        </w:rPr>
        <w:t>Заларинского</w:t>
      </w:r>
      <w:proofErr w:type="spellEnd"/>
      <w:r>
        <w:rPr>
          <w:rFonts w:ascii="Arial" w:hAnsi="Arial" w:cs="Arial"/>
          <w:bCs/>
          <w:sz w:val="24"/>
        </w:rPr>
        <w:t xml:space="preserve"> </w:t>
      </w:r>
      <w:r w:rsidRPr="00A66209">
        <w:rPr>
          <w:rFonts w:ascii="Arial" w:hAnsi="Arial" w:cs="Arial"/>
          <w:bCs/>
          <w:sz w:val="24"/>
        </w:rPr>
        <w:t xml:space="preserve">муниципального </w:t>
      </w:r>
      <w:r>
        <w:rPr>
          <w:rFonts w:ascii="Arial" w:hAnsi="Arial" w:cs="Arial"/>
          <w:bCs/>
          <w:sz w:val="24"/>
        </w:rPr>
        <w:t xml:space="preserve">округа Иркутской области, администрация </w:t>
      </w:r>
      <w:proofErr w:type="spellStart"/>
      <w:r>
        <w:rPr>
          <w:rFonts w:ascii="Arial" w:hAnsi="Arial" w:cs="Arial"/>
          <w:bCs/>
          <w:sz w:val="24"/>
        </w:rPr>
        <w:t>Заларинского</w:t>
      </w:r>
      <w:proofErr w:type="spellEnd"/>
      <w:r>
        <w:rPr>
          <w:rFonts w:ascii="Arial" w:hAnsi="Arial" w:cs="Arial"/>
          <w:bCs/>
          <w:sz w:val="24"/>
        </w:rPr>
        <w:t xml:space="preserve"> муниципального округа Иркутской области</w:t>
      </w:r>
      <w:r w:rsidRPr="00A66209">
        <w:rPr>
          <w:rFonts w:ascii="Arial" w:hAnsi="Arial" w:cs="Arial"/>
          <w:bCs/>
          <w:sz w:val="24"/>
        </w:rPr>
        <w:t>:</w:t>
      </w:r>
    </w:p>
    <w:p w14:paraId="2A7FFEF2" w14:textId="77777777" w:rsidR="00EE30AE" w:rsidRDefault="00EE30AE" w:rsidP="00EE30AE">
      <w:pPr>
        <w:pStyle w:val="a5"/>
        <w:jc w:val="both"/>
        <w:rPr>
          <w:rFonts w:ascii="Arial" w:hAnsi="Arial" w:cs="Arial"/>
          <w:bCs/>
          <w:sz w:val="24"/>
        </w:rPr>
      </w:pPr>
    </w:p>
    <w:p w14:paraId="0B644C4E" w14:textId="77777777" w:rsidR="00EE30AE" w:rsidRPr="00B34F6D" w:rsidRDefault="00EE30AE" w:rsidP="00EE30AE">
      <w:pPr>
        <w:pStyle w:val="a5"/>
        <w:rPr>
          <w:rFonts w:ascii="Arial" w:hAnsi="Arial" w:cs="Arial"/>
          <w:b/>
          <w:bCs/>
          <w:sz w:val="30"/>
          <w:szCs w:val="30"/>
        </w:rPr>
      </w:pPr>
      <w:r w:rsidRPr="00B34F6D">
        <w:rPr>
          <w:rFonts w:ascii="Arial" w:hAnsi="Arial" w:cs="Arial"/>
          <w:b/>
          <w:bCs/>
          <w:sz w:val="30"/>
          <w:szCs w:val="30"/>
        </w:rPr>
        <w:t>ПОСТАНОВЛЯЕТ:</w:t>
      </w:r>
    </w:p>
    <w:p w14:paraId="21CFFD44" w14:textId="77777777" w:rsidR="00EE30AE" w:rsidRPr="001E2682" w:rsidRDefault="00EE30AE" w:rsidP="00EE30AE">
      <w:pPr>
        <w:pStyle w:val="a5"/>
        <w:ind w:firstLine="709"/>
        <w:jc w:val="both"/>
        <w:rPr>
          <w:rFonts w:ascii="Arial" w:hAnsi="Arial" w:cs="Arial"/>
          <w:bCs/>
          <w:sz w:val="24"/>
        </w:rPr>
      </w:pPr>
    </w:p>
    <w:p w14:paraId="4333E4A2" w14:textId="77777777" w:rsidR="00EE30AE" w:rsidRDefault="00EE30AE" w:rsidP="00EE30AE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B83FCE">
        <w:rPr>
          <w:rFonts w:ascii="Arial" w:hAnsi="Arial" w:cs="Arial"/>
        </w:rPr>
        <w:t xml:space="preserve">Внести в постановление администрации </w:t>
      </w:r>
      <w:proofErr w:type="spellStart"/>
      <w:r w:rsidRPr="00B83FCE">
        <w:rPr>
          <w:rFonts w:ascii="Arial" w:hAnsi="Arial" w:cs="Arial"/>
        </w:rPr>
        <w:t>Заларинского</w:t>
      </w:r>
      <w:proofErr w:type="spellEnd"/>
      <w:r w:rsidRPr="00B83FCE">
        <w:rPr>
          <w:rFonts w:ascii="Arial" w:hAnsi="Arial" w:cs="Arial"/>
        </w:rPr>
        <w:t xml:space="preserve"> муниципального округа Иркутской области от 10.04.2026 № 379 «</w:t>
      </w:r>
      <w:r>
        <w:rPr>
          <w:rFonts w:ascii="Arial" w:hAnsi="Arial" w:cs="Arial"/>
        </w:rPr>
        <w:t>О</w:t>
      </w:r>
      <w:r w:rsidRPr="00B83FCE">
        <w:rPr>
          <w:rFonts w:ascii="Arial" w:hAnsi="Arial" w:cs="Arial"/>
        </w:rPr>
        <w:t xml:space="preserve">б утверждении </w:t>
      </w:r>
      <w:r>
        <w:rPr>
          <w:rFonts w:ascii="Arial" w:hAnsi="Arial" w:cs="Arial"/>
        </w:rPr>
        <w:t>П</w:t>
      </w:r>
      <w:r w:rsidRPr="00B83FCE">
        <w:rPr>
          <w:rFonts w:ascii="Arial" w:hAnsi="Arial" w:cs="Arial"/>
        </w:rPr>
        <w:t xml:space="preserve">лана антикризисных мероприятий </w:t>
      </w:r>
      <w:proofErr w:type="spellStart"/>
      <w:r>
        <w:rPr>
          <w:rFonts w:ascii="Arial" w:hAnsi="Arial" w:cs="Arial"/>
        </w:rPr>
        <w:t>З</w:t>
      </w:r>
      <w:r w:rsidRPr="00B83FCE">
        <w:rPr>
          <w:rFonts w:ascii="Arial" w:hAnsi="Arial" w:cs="Arial"/>
        </w:rPr>
        <w:t>аларинского</w:t>
      </w:r>
      <w:proofErr w:type="spellEnd"/>
      <w:r w:rsidRPr="00B83FCE">
        <w:rPr>
          <w:rFonts w:ascii="Arial" w:hAnsi="Arial" w:cs="Arial"/>
        </w:rPr>
        <w:t xml:space="preserve"> муниципального округа </w:t>
      </w:r>
      <w:r>
        <w:rPr>
          <w:rFonts w:ascii="Arial" w:hAnsi="Arial" w:cs="Arial"/>
        </w:rPr>
        <w:t>И</w:t>
      </w:r>
      <w:r w:rsidRPr="00B83FCE">
        <w:rPr>
          <w:rFonts w:ascii="Arial" w:hAnsi="Arial" w:cs="Arial"/>
        </w:rPr>
        <w:t>ркутской области на 2026-2028 годы»</w:t>
      </w:r>
      <w:r>
        <w:rPr>
          <w:rFonts w:ascii="Arial" w:hAnsi="Arial" w:cs="Arial"/>
        </w:rPr>
        <w:t xml:space="preserve"> </w:t>
      </w:r>
      <w:r w:rsidRPr="00B83FCE">
        <w:rPr>
          <w:rFonts w:ascii="Arial" w:hAnsi="Arial" w:cs="Arial"/>
        </w:rPr>
        <w:t>следующ</w:t>
      </w:r>
      <w:r>
        <w:rPr>
          <w:rFonts w:ascii="Arial" w:hAnsi="Arial" w:cs="Arial"/>
        </w:rPr>
        <w:t>и</w:t>
      </w:r>
      <w:r w:rsidRPr="00B83FCE">
        <w:rPr>
          <w:rFonts w:ascii="Arial" w:hAnsi="Arial" w:cs="Arial"/>
        </w:rPr>
        <w:t>е изменени</w:t>
      </w:r>
      <w:r>
        <w:rPr>
          <w:rFonts w:ascii="Arial" w:hAnsi="Arial" w:cs="Arial"/>
        </w:rPr>
        <w:t>я</w:t>
      </w:r>
      <w:r w:rsidRPr="00B83FCE">
        <w:rPr>
          <w:rFonts w:ascii="Arial" w:hAnsi="Arial" w:cs="Arial"/>
        </w:rPr>
        <w:t>:</w:t>
      </w:r>
    </w:p>
    <w:p w14:paraId="38D6E6E8" w14:textId="77777777" w:rsidR="00EE30AE" w:rsidRDefault="00EE30AE" w:rsidP="00EE30AE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1) наименование постановления изложить в следующей редакции:</w:t>
      </w:r>
    </w:p>
    <w:p w14:paraId="276513C5" w14:textId="484AA229" w:rsidR="00EE30AE" w:rsidRDefault="00EE30AE" w:rsidP="00EE30AE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«О</w:t>
      </w:r>
      <w:r w:rsidRPr="00B83FCE">
        <w:rPr>
          <w:rFonts w:ascii="Arial" w:hAnsi="Arial" w:cs="Arial"/>
        </w:rPr>
        <w:t xml:space="preserve">б утверждении </w:t>
      </w:r>
      <w:r>
        <w:rPr>
          <w:rFonts w:ascii="Arial" w:hAnsi="Arial" w:cs="Arial"/>
        </w:rPr>
        <w:t>П</w:t>
      </w:r>
      <w:r w:rsidRPr="00B83FCE">
        <w:rPr>
          <w:rFonts w:ascii="Arial" w:hAnsi="Arial" w:cs="Arial"/>
        </w:rPr>
        <w:t xml:space="preserve">лана антикризисных мероприятий </w:t>
      </w:r>
      <w:proofErr w:type="spellStart"/>
      <w:r>
        <w:rPr>
          <w:rFonts w:ascii="Arial" w:hAnsi="Arial" w:cs="Arial"/>
        </w:rPr>
        <w:t>З</w:t>
      </w:r>
      <w:r w:rsidRPr="00B83FCE">
        <w:rPr>
          <w:rFonts w:ascii="Arial" w:hAnsi="Arial" w:cs="Arial"/>
        </w:rPr>
        <w:t>аларинского</w:t>
      </w:r>
      <w:proofErr w:type="spellEnd"/>
      <w:r w:rsidRPr="00B83FCE">
        <w:rPr>
          <w:rFonts w:ascii="Arial" w:hAnsi="Arial" w:cs="Arial"/>
        </w:rPr>
        <w:t xml:space="preserve"> муниципального округа </w:t>
      </w:r>
      <w:r>
        <w:rPr>
          <w:rFonts w:ascii="Arial" w:hAnsi="Arial" w:cs="Arial"/>
        </w:rPr>
        <w:t>И</w:t>
      </w:r>
      <w:r w:rsidRPr="00B83FCE">
        <w:rPr>
          <w:rFonts w:ascii="Arial" w:hAnsi="Arial" w:cs="Arial"/>
        </w:rPr>
        <w:t>ркутской области на 2026-20</w:t>
      </w:r>
      <w:r w:rsidR="00EF407F">
        <w:rPr>
          <w:rFonts w:ascii="Arial" w:hAnsi="Arial" w:cs="Arial"/>
        </w:rPr>
        <w:t>30</w:t>
      </w:r>
      <w:r w:rsidRPr="00B83FCE">
        <w:rPr>
          <w:rFonts w:ascii="Arial" w:hAnsi="Arial" w:cs="Arial"/>
        </w:rPr>
        <w:t xml:space="preserve"> годы</w:t>
      </w:r>
      <w:proofErr w:type="gramStart"/>
      <w:r>
        <w:rPr>
          <w:rFonts w:ascii="Arial" w:hAnsi="Arial" w:cs="Arial"/>
        </w:rPr>
        <w:t>.</w:t>
      </w:r>
      <w:r w:rsidRPr="00B83FCE">
        <w:rPr>
          <w:rFonts w:ascii="Arial" w:hAnsi="Arial" w:cs="Arial"/>
        </w:rPr>
        <w:t>»</w:t>
      </w:r>
      <w:r>
        <w:rPr>
          <w:rFonts w:ascii="Arial" w:hAnsi="Arial" w:cs="Arial"/>
        </w:rPr>
        <w:t>;</w:t>
      </w:r>
      <w:proofErr w:type="gramEnd"/>
    </w:p>
    <w:p w14:paraId="6BB43CF6" w14:textId="77777777" w:rsidR="00EE30AE" w:rsidRDefault="00EE30AE" w:rsidP="00EE30AE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2) пункт 1 изложить в следующей редакции:</w:t>
      </w:r>
    </w:p>
    <w:p w14:paraId="7C93A5BF" w14:textId="60CCA532" w:rsidR="00EE30AE" w:rsidRDefault="00EE30AE" w:rsidP="00EE30AE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«1. </w:t>
      </w:r>
      <w:r w:rsidRPr="001C79C8">
        <w:rPr>
          <w:rFonts w:ascii="Arial" w:hAnsi="Arial" w:cs="Arial"/>
        </w:rPr>
        <w:t xml:space="preserve">Утвердить План антикризисных мероприятий </w:t>
      </w:r>
      <w:proofErr w:type="spellStart"/>
      <w:r w:rsidRPr="001C79C8">
        <w:rPr>
          <w:rFonts w:ascii="Arial" w:hAnsi="Arial" w:cs="Arial"/>
        </w:rPr>
        <w:t>Заларинского</w:t>
      </w:r>
      <w:proofErr w:type="spellEnd"/>
      <w:r w:rsidRPr="001C79C8">
        <w:rPr>
          <w:rFonts w:ascii="Arial" w:hAnsi="Arial" w:cs="Arial"/>
        </w:rPr>
        <w:t xml:space="preserve"> муниципального округа Иркутской области на 2026-20</w:t>
      </w:r>
      <w:r w:rsidR="00EF407F">
        <w:rPr>
          <w:rFonts w:ascii="Arial" w:hAnsi="Arial" w:cs="Arial"/>
        </w:rPr>
        <w:t>30</w:t>
      </w:r>
      <w:r w:rsidRPr="001C79C8">
        <w:rPr>
          <w:rFonts w:ascii="Arial" w:hAnsi="Arial" w:cs="Arial"/>
        </w:rPr>
        <w:t xml:space="preserve"> годы (далее - План) </w:t>
      </w:r>
      <w:proofErr w:type="gramStart"/>
      <w:r w:rsidRPr="001C79C8">
        <w:rPr>
          <w:rFonts w:ascii="Arial" w:hAnsi="Arial" w:cs="Arial"/>
        </w:rPr>
        <w:t>согласно</w:t>
      </w:r>
      <w:proofErr w:type="gramEnd"/>
      <w:r w:rsidRPr="001C79C8">
        <w:rPr>
          <w:rFonts w:ascii="Arial" w:hAnsi="Arial" w:cs="Arial"/>
        </w:rPr>
        <w:t xml:space="preserve"> прилагаемого Приложения № 1.</w:t>
      </w:r>
      <w:r>
        <w:rPr>
          <w:rFonts w:ascii="Arial" w:hAnsi="Arial" w:cs="Arial"/>
        </w:rPr>
        <w:t>»;</w:t>
      </w:r>
    </w:p>
    <w:p w14:paraId="2CFFE1E1" w14:textId="77777777" w:rsidR="00801525" w:rsidRDefault="00801525" w:rsidP="00801525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3) наименование приложения № 2 к постановлению изложить в следующей редакции:</w:t>
      </w:r>
    </w:p>
    <w:p w14:paraId="6F893B65" w14:textId="30F0F066" w:rsidR="00801525" w:rsidRDefault="00801525" w:rsidP="00801525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«Ф</w:t>
      </w:r>
      <w:r w:rsidRPr="001C79C8">
        <w:rPr>
          <w:rFonts w:ascii="Arial" w:hAnsi="Arial" w:cs="Arial"/>
        </w:rPr>
        <w:t xml:space="preserve">орма отчета о реализации плана антикризисных мероприятий </w:t>
      </w:r>
      <w:proofErr w:type="spellStart"/>
      <w:r>
        <w:rPr>
          <w:rFonts w:ascii="Arial" w:hAnsi="Arial" w:cs="Arial"/>
        </w:rPr>
        <w:t>З</w:t>
      </w:r>
      <w:r w:rsidRPr="001C79C8">
        <w:rPr>
          <w:rFonts w:ascii="Arial" w:hAnsi="Arial" w:cs="Arial"/>
        </w:rPr>
        <w:t>аларинского</w:t>
      </w:r>
      <w:proofErr w:type="spellEnd"/>
      <w:r w:rsidRPr="001C79C8">
        <w:rPr>
          <w:rFonts w:ascii="Arial" w:hAnsi="Arial" w:cs="Arial"/>
        </w:rPr>
        <w:t xml:space="preserve"> муниципального округа </w:t>
      </w:r>
      <w:r>
        <w:rPr>
          <w:rFonts w:ascii="Arial" w:hAnsi="Arial" w:cs="Arial"/>
        </w:rPr>
        <w:t>И</w:t>
      </w:r>
      <w:r w:rsidRPr="001C79C8">
        <w:rPr>
          <w:rFonts w:ascii="Arial" w:hAnsi="Arial" w:cs="Arial"/>
        </w:rPr>
        <w:t>ркутской области на 2026-20</w:t>
      </w:r>
      <w:r>
        <w:rPr>
          <w:rFonts w:ascii="Arial" w:hAnsi="Arial" w:cs="Arial"/>
        </w:rPr>
        <w:t>30</w:t>
      </w:r>
      <w:r w:rsidRPr="001C79C8">
        <w:rPr>
          <w:rFonts w:ascii="Arial" w:hAnsi="Arial" w:cs="Arial"/>
        </w:rPr>
        <w:t xml:space="preserve"> годы</w:t>
      </w:r>
      <w:proofErr w:type="gramStart"/>
      <w:r>
        <w:rPr>
          <w:rFonts w:ascii="Arial" w:hAnsi="Arial" w:cs="Arial"/>
        </w:rPr>
        <w:t>.».</w:t>
      </w:r>
      <w:proofErr w:type="gramEnd"/>
    </w:p>
    <w:p w14:paraId="234B78B5" w14:textId="73F494BB" w:rsidR="003158B8" w:rsidRDefault="003158B8" w:rsidP="00801525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4) Приложение № 1 изложить в новой редакции, согласно приложению №1.</w:t>
      </w:r>
    </w:p>
    <w:p w14:paraId="14AE80FC" w14:textId="77777777" w:rsidR="00EE30AE" w:rsidRDefault="00EE30AE" w:rsidP="00EE30AE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5630BD">
        <w:t xml:space="preserve"> </w:t>
      </w:r>
      <w:r w:rsidRPr="00BF2111">
        <w:rPr>
          <w:rFonts w:ascii="Arial" w:hAnsi="Arial" w:cs="Arial"/>
        </w:rPr>
        <w:t xml:space="preserve">Настоящее </w:t>
      </w:r>
      <w:r>
        <w:rPr>
          <w:rFonts w:ascii="Arial" w:hAnsi="Arial" w:cs="Arial"/>
        </w:rPr>
        <w:t>постановление</w:t>
      </w:r>
      <w:r w:rsidRPr="00BF2111">
        <w:rPr>
          <w:rFonts w:ascii="Arial" w:hAnsi="Arial" w:cs="Arial"/>
        </w:rPr>
        <w:t xml:space="preserve"> подлежит официальному опубликованию в информационном листе «Мэрия» и размещению на официальном сайте </w:t>
      </w:r>
      <w:proofErr w:type="spellStart"/>
      <w:r w:rsidRPr="00BF2111">
        <w:rPr>
          <w:rFonts w:ascii="Arial" w:hAnsi="Arial" w:cs="Arial"/>
        </w:rPr>
        <w:t>Заларинского</w:t>
      </w:r>
      <w:proofErr w:type="spellEnd"/>
      <w:r w:rsidRPr="00BF2111">
        <w:rPr>
          <w:rFonts w:ascii="Arial" w:hAnsi="Arial" w:cs="Arial"/>
        </w:rPr>
        <w:t xml:space="preserve"> муниципального округа Иркутской области в информационно-телекоммуникационной сети «Интернет»</w:t>
      </w:r>
      <w:r>
        <w:rPr>
          <w:rFonts w:ascii="Arial" w:hAnsi="Arial" w:cs="Arial"/>
        </w:rPr>
        <w:t xml:space="preserve"> по адресу: </w:t>
      </w:r>
      <w:r w:rsidRPr="00BF2111">
        <w:rPr>
          <w:rFonts w:ascii="Arial" w:hAnsi="Arial" w:cs="Arial"/>
        </w:rPr>
        <w:t>http://zalari.ru/.</w:t>
      </w:r>
    </w:p>
    <w:p w14:paraId="0596FEF8" w14:textId="77777777" w:rsidR="00EE30AE" w:rsidRDefault="00EE30AE" w:rsidP="00EE30AE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</w:t>
      </w:r>
      <w:r w:rsidRPr="00DF158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Контроль исполнения настоящего постановления возложить на первого заместителя мэра </w:t>
      </w:r>
      <w:proofErr w:type="spellStart"/>
      <w:r>
        <w:rPr>
          <w:rFonts w:ascii="Arial" w:hAnsi="Arial" w:cs="Arial"/>
        </w:rPr>
        <w:t>Заларинского</w:t>
      </w:r>
      <w:proofErr w:type="spellEnd"/>
      <w:r>
        <w:rPr>
          <w:rFonts w:ascii="Arial" w:hAnsi="Arial" w:cs="Arial"/>
        </w:rPr>
        <w:t xml:space="preserve"> муниципального округа Иркутской области </w:t>
      </w:r>
      <w:proofErr w:type="spellStart"/>
      <w:r>
        <w:rPr>
          <w:rFonts w:ascii="Arial" w:hAnsi="Arial" w:cs="Arial"/>
        </w:rPr>
        <w:t>Галееву</w:t>
      </w:r>
      <w:proofErr w:type="spellEnd"/>
      <w:r>
        <w:rPr>
          <w:rFonts w:ascii="Arial" w:hAnsi="Arial" w:cs="Arial"/>
        </w:rPr>
        <w:t xml:space="preserve"> Ольгу Сергеевну.</w:t>
      </w:r>
    </w:p>
    <w:p w14:paraId="0CC02525" w14:textId="77777777" w:rsidR="00EE30AE" w:rsidRDefault="00EE30AE" w:rsidP="00EE30AE">
      <w:pPr>
        <w:tabs>
          <w:tab w:val="left" w:pos="284"/>
        </w:tabs>
        <w:ind w:firstLine="726"/>
        <w:jc w:val="both"/>
        <w:rPr>
          <w:rFonts w:ascii="Arial" w:hAnsi="Arial" w:cs="Arial"/>
          <w:bCs/>
        </w:rPr>
      </w:pPr>
    </w:p>
    <w:p w14:paraId="425DC6FF" w14:textId="77777777" w:rsidR="00EE30AE" w:rsidRDefault="00EE30AE" w:rsidP="00EE30AE">
      <w:pPr>
        <w:pStyle w:val="a5"/>
        <w:jc w:val="both"/>
        <w:rPr>
          <w:rFonts w:ascii="Arial" w:hAnsi="Arial" w:cs="Arial"/>
          <w:bCs/>
          <w:sz w:val="24"/>
        </w:rPr>
      </w:pPr>
    </w:p>
    <w:p w14:paraId="22A7F436" w14:textId="77777777" w:rsidR="00EE30AE" w:rsidRPr="00644F7C" w:rsidRDefault="00EE30AE" w:rsidP="00EE30AE">
      <w:pPr>
        <w:pStyle w:val="a5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Мэр </w:t>
      </w:r>
      <w:proofErr w:type="spellStart"/>
      <w:r>
        <w:rPr>
          <w:rFonts w:ascii="Arial" w:hAnsi="Arial" w:cs="Arial"/>
          <w:bCs/>
          <w:sz w:val="24"/>
        </w:rPr>
        <w:t>Заларинского</w:t>
      </w:r>
      <w:proofErr w:type="spellEnd"/>
      <w:r w:rsidRPr="00644F7C">
        <w:rPr>
          <w:rFonts w:ascii="Arial" w:hAnsi="Arial" w:cs="Arial"/>
          <w:bCs/>
          <w:sz w:val="24"/>
        </w:rPr>
        <w:t xml:space="preserve"> </w:t>
      </w:r>
      <w:proofErr w:type="gramStart"/>
      <w:r w:rsidRPr="00644F7C">
        <w:rPr>
          <w:rFonts w:ascii="Arial" w:hAnsi="Arial" w:cs="Arial"/>
          <w:bCs/>
          <w:sz w:val="24"/>
        </w:rPr>
        <w:t>муниципального</w:t>
      </w:r>
      <w:proofErr w:type="gramEnd"/>
    </w:p>
    <w:p w14:paraId="4FEE7A5D" w14:textId="77777777" w:rsidR="00856441" w:rsidRDefault="00EE30AE" w:rsidP="00EE30AE">
      <w:pPr>
        <w:pStyle w:val="a5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округа Иркутской области</w:t>
      </w:r>
    </w:p>
    <w:p w14:paraId="205091B6" w14:textId="48B1BC04" w:rsidR="00EE30AE" w:rsidRDefault="00EE30AE" w:rsidP="00EE30AE">
      <w:pPr>
        <w:pStyle w:val="a5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В.В.</w:t>
      </w:r>
      <w:r w:rsidR="00856441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>Самойлович</w:t>
      </w:r>
    </w:p>
    <w:p w14:paraId="25EFDAE5" w14:textId="77777777" w:rsidR="00C65F52" w:rsidRDefault="00C65F52" w:rsidP="00187216">
      <w:pPr>
        <w:rPr>
          <w:rStyle w:val="af4"/>
          <w:rFonts w:ascii="Arial" w:hAnsi="Arial"/>
        </w:rPr>
      </w:pPr>
    </w:p>
    <w:p w14:paraId="5F141783" w14:textId="77777777" w:rsidR="00C93241" w:rsidRDefault="00C93241" w:rsidP="002C0061">
      <w:pPr>
        <w:pStyle w:val="a5"/>
        <w:jc w:val="both"/>
        <w:rPr>
          <w:rFonts w:ascii="Arial" w:hAnsi="Arial" w:cs="Arial"/>
          <w:bCs/>
          <w:sz w:val="24"/>
        </w:rPr>
      </w:pPr>
    </w:p>
    <w:p w14:paraId="7B8D3D75" w14:textId="6809E7F2" w:rsidR="00C93241" w:rsidRDefault="00C93241" w:rsidP="002C0061">
      <w:pPr>
        <w:pStyle w:val="a5"/>
        <w:jc w:val="both"/>
        <w:rPr>
          <w:rFonts w:ascii="Arial" w:hAnsi="Arial" w:cs="Arial"/>
          <w:bCs/>
          <w:sz w:val="24"/>
        </w:rPr>
        <w:sectPr w:rsidR="00C93241" w:rsidSect="00C65F52">
          <w:type w:val="continuous"/>
          <w:pgSz w:w="11906" w:h="16838" w:code="9"/>
          <w:pgMar w:top="1276" w:right="850" w:bottom="1134" w:left="1701" w:header="709" w:footer="709" w:gutter="0"/>
          <w:cols w:space="708"/>
          <w:docGrid w:linePitch="360"/>
        </w:sectPr>
      </w:pPr>
    </w:p>
    <w:p w14:paraId="77CA5A93" w14:textId="5E505F98" w:rsidR="00C93241" w:rsidRPr="00C93241" w:rsidRDefault="00C93241" w:rsidP="00C93241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bookmarkStart w:id="2" w:name="_Hlk226124454"/>
      <w:r w:rsidRPr="00C93241">
        <w:rPr>
          <w:rFonts w:ascii="Courier New" w:hAnsi="Courier New" w:cs="Courier New"/>
          <w:bCs/>
          <w:sz w:val="22"/>
          <w:szCs w:val="22"/>
        </w:rPr>
        <w:lastRenderedPageBreak/>
        <w:t>Приложение к постановлению</w:t>
      </w:r>
    </w:p>
    <w:p w14:paraId="2901B38A" w14:textId="77777777" w:rsidR="00C93241" w:rsidRPr="00C93241" w:rsidRDefault="00C93241" w:rsidP="00C93241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r w:rsidRPr="00C93241">
        <w:rPr>
          <w:rFonts w:ascii="Courier New" w:hAnsi="Courier New" w:cs="Courier New"/>
          <w:bCs/>
          <w:sz w:val="22"/>
          <w:szCs w:val="22"/>
        </w:rPr>
        <w:t xml:space="preserve">администрации </w:t>
      </w:r>
      <w:proofErr w:type="spellStart"/>
      <w:r w:rsidRPr="00C93241">
        <w:rPr>
          <w:rFonts w:ascii="Courier New" w:hAnsi="Courier New" w:cs="Courier New"/>
          <w:bCs/>
          <w:sz w:val="22"/>
          <w:szCs w:val="22"/>
        </w:rPr>
        <w:t>Заларинского</w:t>
      </w:r>
      <w:proofErr w:type="spellEnd"/>
      <w:r w:rsidRPr="00C93241">
        <w:rPr>
          <w:rFonts w:ascii="Courier New" w:hAnsi="Courier New" w:cs="Courier New"/>
          <w:bCs/>
          <w:sz w:val="22"/>
          <w:szCs w:val="22"/>
        </w:rPr>
        <w:t xml:space="preserve"> МО ИО</w:t>
      </w:r>
    </w:p>
    <w:p w14:paraId="349DC1B1" w14:textId="08F60CD9" w:rsidR="00C93241" w:rsidRDefault="00C93241" w:rsidP="00C93241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r w:rsidRPr="00C93241">
        <w:rPr>
          <w:rFonts w:ascii="Courier New" w:hAnsi="Courier New" w:cs="Courier New"/>
          <w:bCs/>
          <w:sz w:val="22"/>
          <w:szCs w:val="22"/>
        </w:rPr>
        <w:t xml:space="preserve">от </w:t>
      </w:r>
      <w:r w:rsidR="00856441">
        <w:rPr>
          <w:rFonts w:ascii="Courier New" w:hAnsi="Courier New" w:cs="Courier New"/>
          <w:bCs/>
          <w:sz w:val="22"/>
          <w:szCs w:val="22"/>
        </w:rPr>
        <w:t>29.09.</w:t>
      </w:r>
      <w:r w:rsidRPr="00C93241">
        <w:rPr>
          <w:rFonts w:ascii="Courier New" w:hAnsi="Courier New" w:cs="Courier New"/>
          <w:bCs/>
          <w:sz w:val="22"/>
          <w:szCs w:val="22"/>
        </w:rPr>
        <w:t>2026г. №</w:t>
      </w:r>
      <w:r w:rsidR="00856441">
        <w:rPr>
          <w:rFonts w:ascii="Courier New" w:hAnsi="Courier New" w:cs="Courier New"/>
          <w:bCs/>
          <w:sz w:val="22"/>
          <w:szCs w:val="22"/>
        </w:rPr>
        <w:t>907</w:t>
      </w:r>
    </w:p>
    <w:p w14:paraId="3DC013F2" w14:textId="3F8600B0" w:rsidR="00685021" w:rsidRPr="009A45A5" w:rsidRDefault="00D57425" w:rsidP="00C93241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bookmarkStart w:id="3" w:name="_Hlk230003257"/>
      <w:r>
        <w:rPr>
          <w:rFonts w:ascii="Courier New" w:hAnsi="Courier New" w:cs="Courier New"/>
          <w:bCs/>
          <w:sz w:val="22"/>
          <w:szCs w:val="22"/>
        </w:rPr>
        <w:t>П</w:t>
      </w:r>
      <w:r w:rsidR="009A45A5" w:rsidRPr="009A45A5">
        <w:rPr>
          <w:rFonts w:ascii="Courier New" w:hAnsi="Courier New" w:cs="Courier New"/>
          <w:bCs/>
          <w:sz w:val="22"/>
          <w:szCs w:val="22"/>
        </w:rPr>
        <w:t xml:space="preserve">риложение </w:t>
      </w:r>
      <w:r w:rsidR="00C93241">
        <w:rPr>
          <w:rFonts w:ascii="Courier New" w:hAnsi="Courier New" w:cs="Courier New"/>
          <w:bCs/>
          <w:sz w:val="22"/>
          <w:szCs w:val="22"/>
        </w:rPr>
        <w:t xml:space="preserve">№ 1 </w:t>
      </w:r>
      <w:r w:rsidR="009A45A5" w:rsidRPr="009A45A5">
        <w:rPr>
          <w:rFonts w:ascii="Courier New" w:hAnsi="Courier New" w:cs="Courier New"/>
          <w:bCs/>
          <w:sz w:val="22"/>
          <w:szCs w:val="22"/>
        </w:rPr>
        <w:t>к постановлению</w:t>
      </w:r>
    </w:p>
    <w:p w14:paraId="6D5F2A88" w14:textId="3361644A" w:rsidR="009A45A5" w:rsidRPr="009A45A5" w:rsidRDefault="009A45A5" w:rsidP="00C93241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r w:rsidRPr="009A45A5">
        <w:rPr>
          <w:rFonts w:ascii="Courier New" w:hAnsi="Courier New" w:cs="Courier New"/>
          <w:bCs/>
          <w:sz w:val="22"/>
          <w:szCs w:val="22"/>
        </w:rPr>
        <w:t xml:space="preserve">администрации </w:t>
      </w:r>
      <w:proofErr w:type="spellStart"/>
      <w:r w:rsidRPr="009A45A5">
        <w:rPr>
          <w:rFonts w:ascii="Courier New" w:hAnsi="Courier New" w:cs="Courier New"/>
          <w:bCs/>
          <w:sz w:val="22"/>
          <w:szCs w:val="22"/>
        </w:rPr>
        <w:t>Заларинского</w:t>
      </w:r>
      <w:proofErr w:type="spellEnd"/>
      <w:r w:rsidRPr="009A45A5">
        <w:rPr>
          <w:rFonts w:ascii="Courier New" w:hAnsi="Courier New" w:cs="Courier New"/>
          <w:bCs/>
          <w:sz w:val="22"/>
          <w:szCs w:val="22"/>
        </w:rPr>
        <w:t xml:space="preserve"> МО ИО</w:t>
      </w:r>
    </w:p>
    <w:p w14:paraId="3A514BC4" w14:textId="2095F5B3" w:rsidR="009A45A5" w:rsidRPr="009A45A5" w:rsidRDefault="009A45A5" w:rsidP="00C93241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r w:rsidRPr="009A45A5">
        <w:rPr>
          <w:rFonts w:ascii="Courier New" w:hAnsi="Courier New" w:cs="Courier New"/>
          <w:bCs/>
          <w:sz w:val="22"/>
          <w:szCs w:val="22"/>
        </w:rPr>
        <w:t xml:space="preserve">от </w:t>
      </w:r>
      <w:r w:rsidR="00C93241">
        <w:rPr>
          <w:rFonts w:ascii="Courier New" w:hAnsi="Courier New" w:cs="Courier New"/>
          <w:bCs/>
          <w:sz w:val="22"/>
          <w:szCs w:val="22"/>
        </w:rPr>
        <w:t>10.04.</w:t>
      </w:r>
      <w:r w:rsidRPr="009A45A5">
        <w:rPr>
          <w:rFonts w:ascii="Courier New" w:hAnsi="Courier New" w:cs="Courier New"/>
          <w:bCs/>
          <w:sz w:val="22"/>
          <w:szCs w:val="22"/>
        </w:rPr>
        <w:t>2026 г. №</w:t>
      </w:r>
      <w:r w:rsidR="00C93241">
        <w:rPr>
          <w:rFonts w:ascii="Courier New" w:hAnsi="Courier New" w:cs="Courier New"/>
          <w:bCs/>
          <w:sz w:val="22"/>
          <w:szCs w:val="22"/>
        </w:rPr>
        <w:t xml:space="preserve"> 379</w:t>
      </w:r>
    </w:p>
    <w:bookmarkEnd w:id="2"/>
    <w:bookmarkEnd w:id="3"/>
    <w:p w14:paraId="456DBA9D" w14:textId="77777777" w:rsidR="00ED7428" w:rsidRDefault="00ED7428" w:rsidP="00C93241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Cs/>
        </w:rPr>
      </w:pPr>
    </w:p>
    <w:p w14:paraId="70C8D124" w14:textId="095615A1" w:rsidR="00D57425" w:rsidRPr="00D57425" w:rsidRDefault="00D57425" w:rsidP="00C93241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</w:rPr>
      </w:pPr>
      <w:r w:rsidRPr="005F6C31">
        <w:rPr>
          <w:rFonts w:ascii="Arial" w:hAnsi="Arial" w:cs="Arial"/>
          <w:b/>
          <w:bCs/>
          <w:sz w:val="32"/>
          <w:szCs w:val="32"/>
        </w:rPr>
        <w:t>ПЛАН АНТИКРИЗИСНЫХ МЕРОПРИЯТИЙ АДМИНИСТРАЦИИ ЗАЛАРИНСКОГО МУНИЦИПАЛЬНОГО ОКРУГА ИРКУТСКОЙ ОБЛАСТИ НА 2026-20</w:t>
      </w:r>
      <w:r w:rsidR="00F16F7C">
        <w:rPr>
          <w:rFonts w:ascii="Arial" w:hAnsi="Arial" w:cs="Arial"/>
          <w:b/>
          <w:bCs/>
          <w:sz w:val="32"/>
          <w:szCs w:val="32"/>
        </w:rPr>
        <w:t>30</w:t>
      </w:r>
      <w:r w:rsidRPr="005F6C31">
        <w:rPr>
          <w:rFonts w:ascii="Arial" w:hAnsi="Arial" w:cs="Arial"/>
          <w:b/>
          <w:bCs/>
          <w:sz w:val="32"/>
          <w:szCs w:val="32"/>
        </w:rPr>
        <w:t xml:space="preserve"> ГОДЫ</w:t>
      </w:r>
    </w:p>
    <w:tbl>
      <w:tblPr>
        <w:tblW w:w="15546" w:type="dxa"/>
        <w:tblLayout w:type="fixed"/>
        <w:tblLook w:val="04A0" w:firstRow="1" w:lastRow="0" w:firstColumn="1" w:lastColumn="0" w:noHBand="0" w:noVBand="1"/>
      </w:tblPr>
      <w:tblGrid>
        <w:gridCol w:w="237"/>
        <w:gridCol w:w="1036"/>
        <w:gridCol w:w="2283"/>
        <w:gridCol w:w="573"/>
        <w:gridCol w:w="1253"/>
        <w:gridCol w:w="164"/>
        <w:gridCol w:w="1112"/>
        <w:gridCol w:w="7"/>
        <w:gridCol w:w="1269"/>
        <w:gridCol w:w="7"/>
        <w:gridCol w:w="1269"/>
        <w:gridCol w:w="7"/>
        <w:gridCol w:w="1268"/>
        <w:gridCol w:w="7"/>
        <w:gridCol w:w="1269"/>
        <w:gridCol w:w="1693"/>
        <w:gridCol w:w="7"/>
        <w:gridCol w:w="1822"/>
        <w:gridCol w:w="14"/>
        <w:gridCol w:w="222"/>
        <w:gridCol w:w="27"/>
      </w:tblGrid>
      <w:tr w:rsidR="00EF407F" w:rsidRPr="003969CD" w14:paraId="03985191" w14:textId="77777777" w:rsidTr="00C65F52">
        <w:trPr>
          <w:gridAfter w:val="2"/>
          <w:wAfter w:w="249" w:type="dxa"/>
          <w:trHeight w:val="585"/>
        </w:trPr>
        <w:tc>
          <w:tcPr>
            <w:tcW w:w="12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0F512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</w:t>
            </w:r>
            <w:proofErr w:type="gram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28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67805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Содержание мероприятия</w:t>
            </w:r>
          </w:p>
        </w:tc>
        <w:tc>
          <w:tcPr>
            <w:tcW w:w="1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758C4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637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36B00" w14:textId="5793CEBA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Финансовый результат (бюджетный эффект), тыс. рублей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25CA7" w14:textId="29845CA8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Нефинансовый результат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9477D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EF407F" w:rsidRPr="003969CD" w14:paraId="0DBB6727" w14:textId="77777777" w:rsidTr="00EF407F">
        <w:trPr>
          <w:gridAfter w:val="2"/>
          <w:wAfter w:w="249" w:type="dxa"/>
          <w:trHeight w:val="288"/>
        </w:trPr>
        <w:tc>
          <w:tcPr>
            <w:tcW w:w="12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E246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4C8E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B51C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FBE9F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0D697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455060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FFDC" w14:textId="712D914F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F273" w14:textId="5C6E872A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2030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2D79" w14:textId="108CD444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3015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EF407F" w:rsidRPr="003969CD" w14:paraId="3CB0395F" w14:textId="77777777" w:rsidTr="00EF407F">
        <w:trPr>
          <w:gridAfter w:val="2"/>
          <w:wAfter w:w="249" w:type="dxa"/>
          <w:trHeight w:val="458"/>
        </w:trPr>
        <w:tc>
          <w:tcPr>
            <w:tcW w:w="127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10E9E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AC03B" w14:textId="4DA41E4F" w:rsidR="00EF407F" w:rsidRPr="003969CD" w:rsidRDefault="00EF407F" w:rsidP="00C9324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Мероприятия, направленные на рост доходов бюджета </w:t>
            </w:r>
            <w:proofErr w:type="spellStart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 муниципального округа Иркутской области</w:t>
            </w:r>
          </w:p>
        </w:tc>
        <w:tc>
          <w:tcPr>
            <w:tcW w:w="12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D6270" w14:textId="77777777" w:rsidR="00EF407F" w:rsidRPr="003969CD" w:rsidRDefault="00EF407F" w:rsidP="00C9324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635B5" w14:textId="502670A8" w:rsidR="00EF407F" w:rsidRPr="003969CD" w:rsidRDefault="00EF407F" w:rsidP="00C77CCE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8037,3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447D" w14:textId="6DBCB4EB" w:rsidR="00EF407F" w:rsidRPr="003969CD" w:rsidRDefault="00EF407F" w:rsidP="00C77CCE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9967,3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B19D1" w14:textId="7B759E0B" w:rsidR="00EF407F" w:rsidRPr="00665581" w:rsidRDefault="00EF407F" w:rsidP="00C77CCE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665581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9941,3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4CC882B" w14:textId="77777777" w:rsidR="00EF407F" w:rsidRPr="00665581" w:rsidRDefault="00EF407F" w:rsidP="00C77CCE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6590C524" w14:textId="77777777" w:rsidR="00EF407F" w:rsidRPr="00665581" w:rsidRDefault="00EF407F" w:rsidP="00C77CCE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7DE7E917" w14:textId="77777777" w:rsidR="00EF407F" w:rsidRPr="00665581" w:rsidRDefault="00EF407F" w:rsidP="00C77CCE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6A3D03CE" w14:textId="77777777" w:rsidR="00EF407F" w:rsidRPr="00665581" w:rsidRDefault="00EF407F" w:rsidP="00C77CCE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2C9F20F3" w14:textId="44E61097" w:rsidR="00EF407F" w:rsidRPr="00665581" w:rsidRDefault="00EF407F" w:rsidP="00C77CCE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665581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9531,3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DA47A03" w14:textId="77777777" w:rsidR="00EF407F" w:rsidRPr="00665581" w:rsidRDefault="00EF407F" w:rsidP="00C93241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A5FC9" w14:textId="7CDCCCA9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97B68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</w:tr>
      <w:tr w:rsidR="00EF407F" w:rsidRPr="003969CD" w14:paraId="5E3A5022" w14:textId="77777777" w:rsidTr="00EF407F">
        <w:trPr>
          <w:trHeight w:val="288"/>
        </w:trPr>
        <w:tc>
          <w:tcPr>
            <w:tcW w:w="127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BD43" w14:textId="77777777" w:rsidR="00EF407F" w:rsidRPr="003969CD" w:rsidRDefault="00EF407F" w:rsidP="00C9324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AA5AE" w14:textId="77777777" w:rsidR="00EF407F" w:rsidRPr="003969CD" w:rsidRDefault="00EF407F" w:rsidP="00C9324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02E517" w14:textId="77777777" w:rsidR="00EF407F" w:rsidRPr="003969CD" w:rsidRDefault="00EF407F" w:rsidP="00C9324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9E3D" w14:textId="77777777" w:rsidR="00EF407F" w:rsidRPr="003969CD" w:rsidRDefault="00EF407F" w:rsidP="00C9324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5FCF" w14:textId="77777777" w:rsidR="00EF407F" w:rsidRPr="003969CD" w:rsidRDefault="00EF407F" w:rsidP="00C9324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2CE9" w14:textId="77777777" w:rsidR="00EF407F" w:rsidRPr="00665581" w:rsidRDefault="00EF407F" w:rsidP="00C9324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AC55" w14:textId="77777777" w:rsidR="00EF407F" w:rsidRPr="00665581" w:rsidRDefault="00EF407F" w:rsidP="00C93241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E77B" w14:textId="77777777" w:rsidR="00EF407F" w:rsidRPr="00665581" w:rsidRDefault="00EF407F" w:rsidP="00C93241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59CE14A7" w14:textId="77777777" w:rsidR="00EF407F" w:rsidRPr="00665581" w:rsidRDefault="00EF407F" w:rsidP="00C93241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42BC5F8C" w14:textId="47E07719" w:rsidR="00EF407F" w:rsidRPr="00665581" w:rsidRDefault="00EF407F" w:rsidP="00C93241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665581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9531,3</w:t>
            </w:r>
          </w:p>
        </w:tc>
        <w:tc>
          <w:tcPr>
            <w:tcW w:w="17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E700" w14:textId="69E9A06D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A453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7B5E8" w14:textId="77777777" w:rsidR="00EF407F" w:rsidRPr="003969CD" w:rsidRDefault="00EF407F" w:rsidP="00C9324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EF407F" w:rsidRPr="003969CD" w14:paraId="37FC0E14" w14:textId="77777777" w:rsidTr="00EF407F">
        <w:trPr>
          <w:gridAfter w:val="1"/>
          <w:wAfter w:w="27" w:type="dxa"/>
          <w:trHeight w:val="288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113CC" w14:textId="77777777" w:rsidR="00EF407F" w:rsidRPr="003969CD" w:rsidRDefault="00EF407F" w:rsidP="006462D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0113C4" w14:textId="16A59B2D" w:rsidR="00EF407F" w:rsidRPr="003969CD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Легализация трудовых отношений, сокращение «теневой» занятости и «серых» зарплат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16514" w14:textId="2C60BFAA" w:rsidR="00EF407F" w:rsidRPr="003969CD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1CD6F" w14:textId="5CF6F7BC" w:rsidR="00EF407F" w:rsidRPr="00842899" w:rsidRDefault="00EF407F" w:rsidP="005F17A6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842899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DB4F2E" w14:textId="098ABC0B" w:rsidR="00EF407F" w:rsidRPr="00665581" w:rsidRDefault="00EF407F" w:rsidP="005F17A6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665581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05961D" w14:textId="2CE5A550" w:rsidR="00EF407F" w:rsidRPr="00665581" w:rsidRDefault="00EF407F" w:rsidP="005F17A6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665581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C5E7CA" w14:textId="77777777" w:rsidR="00EF407F" w:rsidRPr="00665581" w:rsidRDefault="00EF407F" w:rsidP="005F17A6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605A0B7E" w14:textId="77777777" w:rsidR="00EF407F" w:rsidRPr="00665581" w:rsidRDefault="00EF407F" w:rsidP="005F17A6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7A39D95E" w14:textId="5146C583" w:rsidR="00EF407F" w:rsidRPr="00665581" w:rsidRDefault="00EF407F" w:rsidP="005F17A6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665581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15D9AE" w14:textId="77777777" w:rsidR="00EF407F" w:rsidRPr="00665581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014CAD13" w14:textId="77777777" w:rsidR="00EF407F" w:rsidRPr="00665581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4078A4E" w14:textId="2E27AF67" w:rsidR="00EF407F" w:rsidRPr="00665581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665581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 xml:space="preserve">  300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1C406" w14:textId="4FAA518E" w:rsidR="00EF407F" w:rsidRPr="003969CD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E818F" w14:textId="77777777" w:rsidR="00EF407F" w:rsidRPr="003969CD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0E8FA6BB" w14:textId="30646C61" w:rsidR="00EF407F" w:rsidRPr="003969CD" w:rsidRDefault="00EF407F" w:rsidP="006462D1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6BC8ED09" w14:textId="77777777" w:rsidTr="00EF407F">
        <w:trPr>
          <w:trHeight w:val="175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4ED4E" w14:textId="77777777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0B396" w14:textId="6A1DF11A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Организация проведения рабочей группы межведомственной комиссии по противодействию нелегальной занятости в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Заларинском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муниципальном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округе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(официальное трудоустройство) *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64AB4" w14:textId="4A0D58BF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C7A44" w14:textId="2059D6D2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B2FE3" w14:textId="79AE76C8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8EABE" w14:textId="3BE64557" w:rsidR="00EF407F" w:rsidRPr="00EF407F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EF407F">
              <w:rPr>
                <w:rFonts w:ascii="Courier New" w:hAnsi="Courier New" w:cs="Courier New"/>
                <w:color w:val="000000"/>
                <w:sz w:val="22"/>
                <w:szCs w:val="22"/>
              </w:rPr>
              <w:t>300 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C7EFC9" w14:textId="77777777" w:rsidR="00EF407F" w:rsidRPr="00EF407F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046CC4F" w14:textId="77777777" w:rsidR="00EF407F" w:rsidRPr="00EF407F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718C7D1" w14:textId="77777777" w:rsidR="00EF407F" w:rsidRPr="00EF407F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CB683F4" w14:textId="77777777" w:rsidR="00EF407F" w:rsidRPr="00EF407F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68D1ECB" w14:textId="4A89D11D" w:rsidR="00EF407F" w:rsidRPr="00EF407F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EF407F">
              <w:rPr>
                <w:rFonts w:ascii="Courier New" w:hAnsi="Courier New" w:cs="Courier New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0BB0B2" w14:textId="77777777" w:rsidR="00EF407F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58680B1" w14:textId="77777777" w:rsidR="00EF407F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403F305" w14:textId="77777777" w:rsidR="00EF407F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68EF629" w14:textId="77777777" w:rsidR="00EF407F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71C1979" w14:textId="4380C913" w:rsidR="00EF407F" w:rsidRPr="0057465F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 </w:t>
            </w:r>
            <w:r w:rsidRPr="00EF407F">
              <w:rPr>
                <w:rFonts w:ascii="Courier New" w:hAnsi="Courier New" w:cs="Courier New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25C51" w14:textId="4051A462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7465F">
              <w:rPr>
                <w:rFonts w:ascii="Courier New" w:hAnsi="Courier New" w:cs="Courier New"/>
                <w:color w:val="000000"/>
                <w:sz w:val="22"/>
                <w:szCs w:val="22"/>
              </w:rPr>
              <w:t>1.1.Проведение заседаний межведомственной комиссии по обеспечению прав граждан на вознагражде</w:t>
            </w:r>
            <w:r w:rsidRPr="0057465F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ние за труд по вопросам снижения неформальной занятости в </w:t>
            </w:r>
            <w:proofErr w:type="spellStart"/>
            <w:r w:rsidRPr="0057465F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Заларинской</w:t>
            </w:r>
            <w:proofErr w:type="spellEnd"/>
            <w:r w:rsidRPr="0057465F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</w:t>
            </w:r>
            <w:proofErr w:type="gramStart"/>
            <w:r w:rsidRPr="0057465F">
              <w:rPr>
                <w:rFonts w:ascii="Courier New" w:hAnsi="Courier New" w:cs="Courier New"/>
                <w:color w:val="000000"/>
                <w:sz w:val="22"/>
                <w:szCs w:val="22"/>
              </w:rPr>
              <w:t>О ИО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  Е</w:t>
            </w:r>
            <w:proofErr w:type="gramEnd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жемесячно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C7721" w14:textId="4828FFC1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4527E8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1EA2EF74" w14:textId="77777777" w:rsidR="00EF407F" w:rsidRPr="003969CD" w:rsidRDefault="00EF407F" w:rsidP="006462D1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77DB16CC" w14:textId="77777777" w:rsidTr="00EF407F">
        <w:trPr>
          <w:trHeight w:val="138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3A5F71" w14:textId="4F7EBA60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1.1.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C3E8D" w14:textId="5F8A0752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Информирование населения, в том числе с использованием средств массовой информации, о негативных последствиях выплаты «теневой» заработной платы и результатах работы межведомственных комиссий, созданных при местных администрациях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89285" w14:textId="4EB5BAFA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9D65B" w14:textId="6BDFD550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112F7" w14:textId="06D7C71B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F14029" w14:textId="13D778F1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33245F" w14:textId="77777777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F2B65" w14:textId="77777777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6B8AA" w14:textId="2C09F094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proofErr w:type="gramStart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В рамках исполнения п. 2.9 плана мероприятий по противодействию нелегальной занятости на территории </w:t>
            </w:r>
            <w:proofErr w:type="spellStart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муниципального округа</w:t>
            </w: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, в соответствии с определенным порядком деятельности межведомственной комиссии по противодействию </w:t>
            </w: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нелегальной занятости на территории </w:t>
            </w:r>
            <w:proofErr w:type="spellStart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Иркутской области на сайте администрации </w:t>
            </w:r>
            <w:proofErr w:type="spellStart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МО ИО создана вкладка - Деятельность рабочей группы межведомственной комиссии Иркутской области по противодействию нелегальной занятости на территории </w:t>
            </w:r>
            <w:proofErr w:type="spellStart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Иркутской</w:t>
            </w:r>
            <w:proofErr w:type="gramEnd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области, в </w:t>
            </w: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которой будут размещаться все НПА, материалы реализации мероприятий комиссии, а так же материалы для работодателей и работников:</w:t>
            </w:r>
          </w:p>
          <w:p w14:paraId="2A274466" w14:textId="77777777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- Памятка для работодателя! Памятка налоговой инспекции о том, что проверить в договорах с </w:t>
            </w:r>
            <w:proofErr w:type="spellStart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самозанятыми</w:t>
            </w:r>
            <w:proofErr w:type="spellEnd"/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;</w:t>
            </w:r>
          </w:p>
          <w:p w14:paraId="3F77D399" w14:textId="77777777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- Памятка работнику о негативных последствиях теневой занятости;</w:t>
            </w:r>
          </w:p>
          <w:p w14:paraId="72FD668D" w14:textId="77777777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- Памятка работодателю о негативных последствиях теневой </w:t>
            </w: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занятости;</w:t>
            </w:r>
          </w:p>
          <w:p w14:paraId="7E54247B" w14:textId="77777777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- Памятка работодателю, как избежать негативных последствий теневой занятости;</w:t>
            </w:r>
          </w:p>
          <w:p w14:paraId="7D088D39" w14:textId="77777777" w:rsidR="00EF407F" w:rsidRPr="00F92152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-  Последствия для работодателей при выявлении теневой занятости;</w:t>
            </w:r>
          </w:p>
          <w:p w14:paraId="633721BC" w14:textId="4C1EBE5D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F92152">
              <w:rPr>
                <w:rFonts w:ascii="Courier New" w:hAnsi="Courier New" w:cs="Courier New"/>
                <w:color w:val="000000"/>
                <w:sz w:val="22"/>
                <w:szCs w:val="22"/>
              </w:rPr>
              <w:t>- Теневая занятость как не попасть в реестр недобросовестных работодателей.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61604" w14:textId="281EA7C7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4527E8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4B5786CC" w14:textId="77777777" w:rsidR="00EF407F" w:rsidRPr="003969CD" w:rsidRDefault="00EF407F" w:rsidP="006462D1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2DFDFE3F" w14:textId="77777777" w:rsidTr="00EF407F">
        <w:trPr>
          <w:trHeight w:val="138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69662" w14:textId="08B30DD2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lastRenderedPageBreak/>
              <w:t>1.2.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3F443" w14:textId="4275317A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Просветительская деятельность и коммуникация с предпринимателями населением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E6CD5" w14:textId="55E6D1D8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1ED97" w14:textId="7993E26C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474E6" w14:textId="07D3C007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57A7D" w14:textId="34EFA195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EE5E89" w14:textId="77777777" w:rsidR="00EF407F" w:rsidRPr="003969CD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743864" w14:textId="77777777" w:rsidR="00EF407F" w:rsidRPr="003969CD" w:rsidRDefault="00EF407F" w:rsidP="006462D1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8EC91" w14:textId="22107C10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86ABE" w14:textId="23504B21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1823BC5D" w14:textId="77777777" w:rsidR="00EF407F" w:rsidRPr="003969CD" w:rsidRDefault="00EF407F" w:rsidP="006462D1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8CF6F7D" w14:textId="77777777" w:rsidTr="00EF407F">
        <w:trPr>
          <w:trHeight w:val="138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F9527" w14:textId="06864E5D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9999C" w14:textId="5E840D97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Проведение разъяснительной работы среди населения и организаций по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применению налогового законодательства, трудового законодательства, законодательства по земельно-имущественным правоотношениям, включая публикации в средствах массовой информации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6E877" w14:textId="199F26C7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0DB32" w14:textId="47AA29B5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5EF53" w14:textId="65C004E5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AF4AE" w14:textId="20914D54" w:rsidR="00EF407F" w:rsidRPr="003969CD" w:rsidRDefault="00EF407F" w:rsidP="006462D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2986F9" w14:textId="77777777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6F02C" w14:textId="77777777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99385" w14:textId="1EA45894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Направление информации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D4D20" w14:textId="632828EA" w:rsidR="00EF407F" w:rsidRPr="003969CD" w:rsidRDefault="00EF407F" w:rsidP="006462D1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4527E8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, Комитет по финансам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4527E8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1204AF8D" w14:textId="77777777" w:rsidR="00EF407F" w:rsidRPr="003969CD" w:rsidRDefault="00EF407F" w:rsidP="006462D1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1D47E4E5" w14:textId="77777777" w:rsidTr="00EF407F">
        <w:trPr>
          <w:trHeight w:val="61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F50240" w14:textId="75DB8164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lastRenderedPageBreak/>
              <w:t>1.3.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4240B" w14:textId="6FCAE4DC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Совершенствование регулирования в сфере налоговых отношений и поступления неналоговых доходов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7AF2F" w14:textId="7A4FA3AB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87B35" w14:textId="34740D4D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3987,3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B97FD" w14:textId="632F256D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4037,3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2A8CA" w14:textId="22BBBA5D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3351,3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5352FC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7ACC2EAB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06274DF0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76A8F4B9" w14:textId="16E94D9E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3401,3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1E1DAC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66652E1E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2A71E8C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7DE47718" w14:textId="704BBF0B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3401,3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D22C18" w14:textId="3398899F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25EF8" w14:textId="1ACC5AC8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58325085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0922064A" w14:textId="77777777" w:rsidTr="00EF407F">
        <w:trPr>
          <w:trHeight w:val="150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24F237" w14:textId="5D5B3765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1.3.1.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D1DB2" w14:textId="4990C6B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Мониторинг поступления доходов бюджета округа от взысканных сумм административных штрафов в рамках административных комиссий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8F6DA" w14:textId="63373587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2E416" w14:textId="1C85E39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4E021" w14:textId="446CF42E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73E69" w14:textId="1420792F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9CB71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9280342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F11CD06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8F3350C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775836C" w14:textId="0546ED59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ECEF33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0A1481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656E4DC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E968B3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2350B61" w14:textId="3068694B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2159D" w14:textId="40B9C7D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40F37" w14:textId="5A59E96D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</w:t>
            </w:r>
            <w:r>
              <w:t xml:space="preserve"> </w:t>
            </w:r>
            <w:r w:rsidRPr="004527E8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42386907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1E04048A" w14:textId="77777777" w:rsidTr="00EF407F">
        <w:trPr>
          <w:trHeight w:val="61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80910" w14:textId="75709A46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1.3.2.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0B641" w14:textId="2C704A5C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Мониторинг поступления доходов в бюджет округа от взысканных сумм арендной платы земельных участков, находящихся в муниципальной собственности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CB6CD" w14:textId="0B59621F" w:rsidR="00EF407F" w:rsidRPr="003969CD" w:rsidRDefault="00EF407F" w:rsidP="0066558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B27C" w14:textId="3E83B015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51AFC" w14:textId="6FEF4B50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90A85" w14:textId="289869DE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0C169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3CBA5F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502991F" w14:textId="1A34E18D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BEB76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C712258" w14:textId="7A8DD0A9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950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5430C" w14:textId="38025484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9D5B7" w14:textId="19F6FF09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управлению муниципальным имуществом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4527E8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27E8835B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69FAEECE" w14:textId="77777777" w:rsidTr="00EF407F">
        <w:trPr>
          <w:trHeight w:val="63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EEABE" w14:textId="0450F7A6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1.3.3.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02EDF" w14:textId="7CB2F5C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Мониторинг результатов </w:t>
            </w:r>
            <w:r w:rsidRPr="00820237">
              <w:rPr>
                <w:rFonts w:ascii="Courier New" w:hAnsi="Courier New" w:cs="Courier New"/>
                <w:color w:val="000000"/>
                <w:sz w:val="22"/>
                <w:szCs w:val="22"/>
              </w:rPr>
              <w:t>оценки эффективности установленных нормативными правовыми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актами налоговых льгот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31587" w14:textId="0AC74F5B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DA0E6" w14:textId="552EAB74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294FD" w14:textId="5CB66226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A6415" w14:textId="416CF87A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127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BD98E3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99F454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E31CF1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7E1BF62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A77BDF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EC04CE7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2532A8A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B5A3E4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DA44C4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30F3E0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D8AEE1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5DCA439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C94FD91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AD07BDE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7CC9792" w14:textId="64C16C0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2CC57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FA073E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98BEAC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7BB413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5C1C22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54256F1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D0E304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45F97C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24F2BFA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256D882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8BCC008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C1FC45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9BC9B8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3A7FE1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C60114A" w14:textId="4AAD164E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1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FE64F" w14:textId="2B3F745E" w:rsidR="00EF407F" w:rsidRPr="00820237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Установлен минимум налоговых льгот      Решение Думы </w:t>
            </w:r>
            <w:proofErr w:type="spell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МО ИО № 29 от 06.11.2025 года </w:t>
            </w:r>
            <w:r w:rsidRPr="00820237">
              <w:rPr>
                <w:rFonts w:ascii="Courier New" w:hAnsi="Courier New" w:cs="Courier New"/>
                <w:color w:val="000000"/>
                <w:sz w:val="22"/>
                <w:szCs w:val="22"/>
              </w:rPr>
              <w:t>1) ветеранов, инвалидов Великой Отечественной войны;</w:t>
            </w:r>
          </w:p>
          <w:p w14:paraId="432E5FFB" w14:textId="24B3593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820237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2) организации, полностью финансируемые за счет средств бюджета </w:t>
            </w:r>
            <w:proofErr w:type="spellStart"/>
            <w:r w:rsidRPr="00820237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820237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Иркутской области.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4FEAB" w14:textId="30A0AA2C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4527E8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574AC1D5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ED9E11D" w14:textId="77777777" w:rsidTr="00EF407F">
        <w:trPr>
          <w:trHeight w:val="63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83A4A" w14:textId="760BB2ED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1.3.4.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1007A" w14:textId="4B17BDB1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Информирование руководителей организаций, имеющих задолженность по налоговым платежам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C08C3" w14:textId="5B0CF7BD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8DC6A" w14:textId="4BC0DE86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736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8222" w14:textId="412598DD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736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931F6" w14:textId="7EA1DC4D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72B67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CF8B56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C54776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3D3FCC2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0580381" w14:textId="6F75C358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E22375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E7B85" w14:textId="4C84273D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545EE" w14:textId="1B331F8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3978802C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69203B02" w14:textId="77777777" w:rsidTr="00EF407F">
        <w:trPr>
          <w:trHeight w:val="93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DFA29" w14:textId="2B7BD81A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1.3.5.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2F4ED" w14:textId="554C4F4A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8160C9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Проведение органами  мероприятий в целях погашения задолженности плательщиками, имеющими налоговую задолженность 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AEF81" w14:textId="183CA1D1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305AC" w14:textId="5CDA35F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8160C9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1783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8AAD7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7BEE972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132C038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30506CD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2E2B406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E2123F2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86CC59F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FE61BE9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9C9877E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35FE26A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D3D804E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B702599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85F42C3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F453BFE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A0D8136" w14:textId="2266CBEE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454FE9">
              <w:rPr>
                <w:rFonts w:ascii="Courier New" w:hAnsi="Courier New" w:cs="Courier New"/>
                <w:color w:val="000000"/>
                <w:sz w:val="22"/>
                <w:szCs w:val="22"/>
              </w:rPr>
              <w:t>1783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14F07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5617497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07DB6BA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1D7DC94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135FFE5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FA6BDC4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ACB16A4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C3076F5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A5065A1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957960C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9910723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BCB8A75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A8B5B94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E1B6973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322B369" w14:textId="04FCB6AD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454FE9">
              <w:rPr>
                <w:rFonts w:ascii="Courier New" w:hAnsi="Courier New" w:cs="Courier New"/>
                <w:color w:val="000000"/>
                <w:sz w:val="22"/>
                <w:szCs w:val="22"/>
              </w:rPr>
              <w:t>1783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242BE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6B59CE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0503AA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0E70D7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AFD085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835D79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49C5123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BE175A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36C05A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2228E8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CA9231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FB3F9AE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67E5742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7E6710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24129A9" w14:textId="32C35C63" w:rsidR="00EF407F" w:rsidRPr="008160C9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1783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8A91D3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50930A8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C9C712D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8AEA482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EEA154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53EF69F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B880395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BFE527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6AE1890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FF11FC9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05D22D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00E23C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97FD122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786B18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A5121F7" w14:textId="5555E343" w:rsidR="00A1294A" w:rsidRPr="008160C9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1783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DC5D2" w14:textId="7277003D" w:rsidR="00EF407F" w:rsidRPr="008160C9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5497EDD" w14:textId="6F7AF0D6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8160C9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мероприятий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4B535" w14:textId="05FAB09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, Комитет по финансам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,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управлению муниципальным имуществом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66F892AF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3686261C" w14:textId="77777777" w:rsidTr="00EF407F">
        <w:trPr>
          <w:trHeight w:val="126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4AA19" w14:textId="53830276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E49EA" w14:textId="46C89FC9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Совершенствование регулирования в сфере имущественных отношений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E65EC3" w14:textId="2E592363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E46FD" w14:textId="54AB033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86442E" w14:textId="3FA7653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2330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284AF" w14:textId="13E2E213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2490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07A662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7A86A8E8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490225A0" w14:textId="1B0ACC0A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2530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C7575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2233000B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0FB6643" w14:textId="337C69FB" w:rsidR="00A1294A" w:rsidRPr="003969CD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2530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8FD99" w14:textId="7590D9AB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5B01F" w14:textId="051E035E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58C2716C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2C7A559D" w14:textId="77777777" w:rsidTr="00EF407F">
        <w:trPr>
          <w:trHeight w:val="228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70CCE6" w14:textId="152E88F3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1.4.3.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16D65" w14:textId="3CE67BC4" w:rsidR="00EF407F" w:rsidRPr="008160C9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Ежегодное проведение индексации арендной платы по договорам аренды муниципального имущества, в том числе земельных участков, начиная со второго года аренды, на основании показателей прогноза социально-экономического развития РФ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E8D5C" w14:textId="245A5EC9" w:rsidR="00EF407F" w:rsidRPr="008160C9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2022D" w14:textId="78F854A3" w:rsidR="00EF407F" w:rsidRPr="008160C9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A46A6" w14:textId="73895789" w:rsidR="00EF407F" w:rsidRPr="008160C9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52106" w14:textId="072BC0B1" w:rsidR="00EF407F" w:rsidRPr="008160C9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890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BAE39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CBA9962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D9B355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65B3F26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592732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E57F9DA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04B3E3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0190EDE" w14:textId="7437808B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930</w:t>
            </w:r>
          </w:p>
          <w:p w14:paraId="726303B6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FA87DE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43B26A5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C4636FF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CB8B12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471CB5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C9280E1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B66FB0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8B8F35D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930</w:t>
            </w:r>
          </w:p>
          <w:p w14:paraId="238B8DC3" w14:textId="77777777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0D165" w14:textId="578EFCF8" w:rsidR="00EF407F" w:rsidRPr="008160C9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E1763" w14:textId="31B19DA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управлению муниципальным имуществом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27240902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4912FBD5" w14:textId="77777777" w:rsidTr="00EF407F">
        <w:trPr>
          <w:trHeight w:val="61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313D" w14:textId="6A5D1CFC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1.4.4.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4DCC3" w14:textId="7AEAC7A2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Увеличение размера платы за пользование </w:t>
            </w:r>
            <w:proofErr w:type="gram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жилыми</w:t>
            </w:r>
            <w:proofErr w:type="gram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помещением для нанимателей жилых помещений по договорам социального найма и договорам найма жилых помещений муниципального жилищного фонда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5D207" w14:textId="2A6AE498" w:rsidR="00EF407F" w:rsidRPr="003969CD" w:rsidRDefault="00EF407F" w:rsidP="0066558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6F7F6" w14:textId="2D2020B2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389A7" w14:textId="10C4B3CE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48897" w14:textId="0AC168EC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978DC6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126E356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BEC1E3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C4F811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11735C0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4DA152A" w14:textId="682C6331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DE676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8EEFA7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30B402E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1AA113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462F8B1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80303B2" w14:textId="23EB815C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8AFD3" w14:textId="3BCA393F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DE727" w14:textId="4B2780B8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управлению муниципальным имуществом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4B09912B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25764532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53F2B7" w14:textId="231CF5DD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1.4.5.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35C9A" w14:textId="062D2C1C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Осуществление мониторинга и контроля за выполнением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подрядными организациями, зарегистрированными за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пределами Иркутской области,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и заключившими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муниципальные контракты на сумму свыше 10 </w:t>
            </w:r>
            <w:proofErr w:type="gram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млн</w:t>
            </w:r>
            <w:proofErr w:type="gram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рублей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на выполнение работ по строительству, реконструкции,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капитальному ремонту (ремонту) объектов капитального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строительства и автомобильных дорог с заказчиками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округа, условий контракта по созданию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обособленных подразделений на территории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на период выполнения строительных работ по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муниципальным контрактам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5F2D" w14:textId="30AC0098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43C61" w14:textId="62374473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D38F7" w14:textId="14D68C6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F52F0" w14:textId="5EEBD0A9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B7BBDA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55941E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DC103" w14:textId="06B1AD64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Проведение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мониторинга заключенных контрактов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BCC" w14:textId="73D05946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Иркутской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3FD9E6C1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2638D7B5" w14:textId="77777777" w:rsidTr="00EF407F">
        <w:trPr>
          <w:trHeight w:val="91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942CA" w14:textId="149AD8A4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lastRenderedPageBreak/>
              <w:t>1.5.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41EFE" w14:textId="293D561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Сокращение задолженности перед бюджетом </w:t>
            </w:r>
            <w:proofErr w:type="spellStart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 муниципального округа</w:t>
            </w:r>
            <w:r>
              <w:t xml:space="preserve"> </w:t>
            </w:r>
            <w:r w:rsidRPr="005C4892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5C76C" w14:textId="30D43BFB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04936" w14:textId="0097F617" w:rsidR="00EF407F" w:rsidRPr="00A1294A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56154" w14:textId="05AD489E" w:rsidR="00EF407F" w:rsidRPr="00A1294A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 3300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39CA5" w14:textId="7AF732BB" w:rsidR="00EF407F" w:rsidRPr="00A1294A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 3300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622831" w14:textId="77777777" w:rsidR="00EF407F" w:rsidRPr="00A1294A" w:rsidRDefault="00EF407F" w:rsidP="00EF407F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68ACCE2B" w14:textId="77777777" w:rsidR="00EF407F" w:rsidRPr="00A1294A" w:rsidRDefault="00EF407F" w:rsidP="00EF407F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473C988D" w14:textId="77777777" w:rsidR="00EF407F" w:rsidRPr="00A1294A" w:rsidRDefault="00EF407F" w:rsidP="00EF407F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108F2478" w14:textId="486E36E4" w:rsidR="00EF407F" w:rsidRPr="00A1294A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CE5ED8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341955B1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4AF93D3E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6AF5A79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3300</w:t>
            </w:r>
          </w:p>
          <w:p w14:paraId="5337821B" w14:textId="77777777" w:rsidR="00A1294A" w:rsidRPr="003969CD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D4A92" w14:textId="132024F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29AB4" w14:textId="3F425159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0915D92A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61B94427" w14:textId="77777777" w:rsidTr="00EF407F">
        <w:trPr>
          <w:trHeight w:val="97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7FE1D" w14:textId="202EC3D4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1.5.1.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C83B0" w14:textId="522E02B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Мониторинг дебиторской задолженности с целью ее снижения, в том числе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,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проведение уведомительной 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претензионно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-исковой работы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4D92A" w14:textId="3DE4A75B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C257C" w14:textId="484AA459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6B805" w14:textId="10D8987D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E9DF0" w14:textId="2874B850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FA52A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8FFF667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4CF961A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ABE5410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2ABC3F3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2892ED3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D1B56C3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CDC39E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ECCE834" w14:textId="6E9CA575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61C3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A949CB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24D815D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2686E93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B66FA89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8A6315D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AC07D3A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590D5A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2D2E999" w14:textId="7060B790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3300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DDF6B" w14:textId="1387263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106E7" w14:textId="3283039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управлению муниципальным имуществом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1D7A53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Иркутской </w:t>
            </w:r>
            <w:proofErr w:type="spellStart"/>
            <w:r w:rsidRPr="001D7A53">
              <w:rPr>
                <w:rFonts w:ascii="Courier New" w:hAnsi="Courier New" w:cs="Courier New"/>
                <w:color w:val="000000"/>
                <w:sz w:val="22"/>
                <w:szCs w:val="22"/>
              </w:rPr>
              <w:t>области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,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К</w:t>
            </w:r>
            <w:proofErr w:type="gram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омитет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по финансам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3F6EDE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2422AFA6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36C45547" w14:textId="77777777" w:rsidTr="00EF407F">
        <w:trPr>
          <w:trHeight w:val="96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865A3" w14:textId="232B363B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FCD0B" w14:textId="404890B9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Просветительская деятельность и коммуникация с </w:t>
            </w:r>
            <w:proofErr w:type="gramStart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бизнес-сообществом</w:t>
            </w:r>
            <w:proofErr w:type="gramEnd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 и населением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A0CFE" w14:textId="798B192B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138A1" w14:textId="1761046C" w:rsidR="00EF407F" w:rsidRPr="003969CD" w:rsidRDefault="00EF407F" w:rsidP="00EF407F">
            <w:pPr>
              <w:jc w:val="right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62F7C" w14:textId="39A50400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88E53" w14:textId="67759B1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8D28C1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981BB0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8DDAB" w14:textId="30585A9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CC8F5" w14:textId="1CA1C6A4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05B61EB2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719F56C9" w14:textId="77777777" w:rsidTr="00EF407F">
        <w:trPr>
          <w:trHeight w:val="252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84AA1" w14:textId="6B54D02D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1.6.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3C10E" w14:textId="51C2CBD4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Подготовка и проведение мероприятий, направленных на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повышение налоговой культуры и финансовой грамотности населения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округа: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20343" w14:textId="12F79198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3FEA0" w14:textId="13C5B2A6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C1F70" w14:textId="586D837A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EC0F6" w14:textId="1A859B8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843011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D2974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D7CD3" w14:textId="0E6AF7B2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A9439" w14:textId="3B6584D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,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образованию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муниципального округа </w:t>
            </w:r>
            <w:r w:rsidRPr="001D7A53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, Комитет по культуре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1D7A53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63954C5C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29C4023F" w14:textId="77777777" w:rsidTr="00EF407F">
        <w:trPr>
          <w:trHeight w:val="61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15668" w14:textId="6D8D63BC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1.6.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.1.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C9125" w14:textId="1B9851DD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семинаров (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вебинаров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), рабочих встреч, круглых столов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т.п. с налогоплательщиками;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92F94" w14:textId="407AF8E7" w:rsidR="00EF407F" w:rsidRPr="003969CD" w:rsidRDefault="00EF407F" w:rsidP="0066558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31342" w14:textId="1C196428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6CAA7" w14:textId="26E6D446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95649" w14:textId="0798E1A5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70BB3C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2D714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875C1" w14:textId="661C0D0C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В количестве</w:t>
            </w:r>
          </w:p>
          <w:p w14:paraId="3E4024C2" w14:textId="632A3D9F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30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семинаров (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вебинаров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), рабочих встреч, круглых столов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т.п. с налогоплательщиками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ежегодно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EF214" w14:textId="7B3756FF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4729CDAB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69F40DC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6FEA8" w14:textId="57F0603E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1.6.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.2.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44FB8" w14:textId="2686B81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уроков и лекций по налоговой и финансовой грамотности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в школах, средне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специальном учреждении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313C5" w14:textId="43B9E102" w:rsidR="00EF407F" w:rsidRPr="003969CD" w:rsidRDefault="00665581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2026-2030</w:t>
            </w:r>
            <w:r w:rsidR="00EF407F"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A42CF" w14:textId="6ED29E32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1DBA9" w14:textId="5C7647A9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4C1C7" w14:textId="093DECB4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F8AD4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13A29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AD1E5" w14:textId="335EBA08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В количестве 600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уроков и лекций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ежегодно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D33FE5" w14:textId="12A0EE30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A06C8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,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образованию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A06C8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, Комитет по культуре администрации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A06C8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6D46F7D9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7F9A25F3" w14:textId="77777777" w:rsidTr="00EF407F">
        <w:trPr>
          <w:trHeight w:val="61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809AB" w14:textId="68FEE168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7C57B" w14:textId="2DD48062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Оптимизация расходов бюджета </w:t>
            </w:r>
            <w:proofErr w:type="spellStart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 муниципального округа</w:t>
            </w:r>
            <w:r>
              <w:t xml:space="preserve"> </w:t>
            </w:r>
            <w:r w:rsidRPr="000D1295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FC9CA" w14:textId="688AE8B2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D1683" w14:textId="4670DB7D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31500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5680B" w14:textId="72A12EF6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111000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560A3" w14:textId="2C938A6E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109500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326991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30089DB8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6F0DD146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6B3C6FCE" w14:textId="55975E9B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109500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6EF7FD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412C754F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65EFB366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78F74C42" w14:textId="619D2DB7" w:rsidR="00A1294A" w:rsidRPr="003969CD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109500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1923C2" w14:textId="10507077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D9B73" w14:textId="40167454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67C159AD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1C48DDE" w14:textId="77777777" w:rsidTr="00EF407F">
        <w:trPr>
          <w:trHeight w:val="144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ECEE4" w14:textId="288B57C5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3E528" w14:textId="5FEA08B6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О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птимизация расходов бюджета </w:t>
            </w:r>
            <w:proofErr w:type="spellStart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 муниципального округа </w:t>
            </w:r>
            <w:r w:rsidRPr="000D1295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Иркутской области 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на содержание и обеспечения деятельности органов местного самоуправления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B11B1" w14:textId="7FD867B4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264D5" w14:textId="42C04873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7100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2F553" w14:textId="65A83153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26500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A68F6" w14:textId="00793D49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26500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30BDDC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6F07E6F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632F41A3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26F5F7D6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0022520F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1ABE6694" w14:textId="39625568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26500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C23BCD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317D08F5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24CD5E8C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75B0D588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1BFCB6D9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1AA2A987" w14:textId="48FF60CC" w:rsidR="00A1294A" w:rsidRPr="003969CD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26500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9904A" w14:textId="423587A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14871" w14:textId="2900BE9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0B54DD90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76EF364B" w14:textId="77777777" w:rsidTr="00EF407F">
        <w:trPr>
          <w:trHeight w:val="144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34C18" w14:textId="2C2CC92D" w:rsidR="00EF407F" w:rsidRPr="005F02D8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2.1.1.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B3BBD" w14:textId="3EBB2CCC" w:rsidR="00EF407F" w:rsidRPr="005F02D8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Оптимизация структуры органов местного самоуправления Администрации </w:t>
            </w:r>
            <w:proofErr w:type="spellStart"/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Иркутской области, организация структуры штатного расписания, штатной численности</w:t>
            </w:r>
            <w:proofErr w:type="gram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,</w:t>
            </w:r>
            <w:proofErr w:type="gram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в том числе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,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в части технического и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вспомогательного персонала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FA7C9" w14:textId="5EF50B56" w:rsidR="00EF407F" w:rsidRPr="005F02D8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4B9F6" w14:textId="53D627EC" w:rsidR="00EF407F" w:rsidRPr="005F02D8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EFA71" w14:textId="0763E9E9" w:rsidR="00EF407F" w:rsidRPr="005F02D8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AA65A" w14:textId="733D79F5" w:rsidR="00EF407F" w:rsidRPr="005F02D8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20500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CAB62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1C7A05A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25F56B0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E8D8E67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79D0EEA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F51E67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7F291A7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FCA7BAC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F3BCBF6" w14:textId="04038408" w:rsidR="00EF407F" w:rsidRPr="005F02D8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20400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315445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77A8C98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3707F8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DD955DA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5BF770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D46BBB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D9CF3D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944339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35C6AAA" w14:textId="187BD44A" w:rsidR="00A1294A" w:rsidRPr="005F02D8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20400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CBAB7" w14:textId="6D4E63ED" w:rsidR="00EF407F" w:rsidRPr="005F02D8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3C729" w14:textId="12FF0CA5" w:rsidR="00EF407F" w:rsidRPr="005F02D8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5F02D8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1AEC5114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42CB7952" w14:textId="77777777" w:rsidTr="00EF407F">
        <w:trPr>
          <w:trHeight w:val="1896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2C6C4" w14:textId="554D75E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2.1.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04038" w14:textId="1D9030EC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Оптимизация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расходов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органов</w:t>
            </w:r>
            <w:r w:rsidRPr="004C6EAB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местного самоуправления Администрации </w:t>
            </w:r>
            <w:proofErr w:type="spellStart"/>
            <w:r w:rsidRPr="004C6EAB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4C6EAB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Иркутской области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C7736" w14:textId="18E3AC85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64EC6" w14:textId="2FAAF50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8DB06" w14:textId="2FE8046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4900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72788" w14:textId="10C1A00F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4900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2612EC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2B0DFC6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685621A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61181F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EDD2CE2" w14:textId="18B3F11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8BE9B5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F91A1E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0FC793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0C27D69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EDF418D" w14:textId="1051DD7E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468A5" w14:textId="3B74E76E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F4C6C" w14:textId="3E242283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A06C8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308393D7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7E37307E" w14:textId="77777777" w:rsidTr="00EF407F">
        <w:trPr>
          <w:trHeight w:val="94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A0CF1" w14:textId="2825573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2.1.3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F3E56" w14:textId="0A06BCD6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proofErr w:type="spellStart"/>
            <w:r w:rsidRPr="005939DA">
              <w:rPr>
                <w:rFonts w:ascii="Courier New" w:hAnsi="Courier New" w:cs="Courier New"/>
                <w:color w:val="000000"/>
                <w:sz w:val="22"/>
                <w:szCs w:val="22"/>
              </w:rPr>
              <w:t>Непревышение</w:t>
            </w:r>
            <w:proofErr w:type="spellEnd"/>
            <w:r w:rsidRPr="005939DA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лимитов потребления  топливно-энергетических ресурсов  муниципальных учреждений</w:t>
            </w:r>
            <w:proofErr w:type="gramStart"/>
            <w:r w:rsidRPr="005939DA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5939DA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обеспечение </w:t>
            </w:r>
            <w:proofErr w:type="spellStart"/>
            <w:r w:rsidRPr="005939DA">
              <w:rPr>
                <w:rFonts w:ascii="Courier New" w:hAnsi="Courier New" w:cs="Courier New"/>
                <w:color w:val="000000"/>
                <w:sz w:val="22"/>
                <w:szCs w:val="22"/>
              </w:rPr>
              <w:t>энергоэффективности</w:t>
            </w:r>
            <w:proofErr w:type="spellEnd"/>
            <w:r w:rsidRPr="005939DA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в бюджетном </w:t>
            </w:r>
            <w:r w:rsidRPr="005939DA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секторе.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73957" w14:textId="722FFEEA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F9F1C" w14:textId="526810F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4336B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F356AD5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F505AD9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4720CD7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6635EA8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D3348F9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3832831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9A987F6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7D1CFFE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C86E79B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E700BE2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107F394" w14:textId="12799B4E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6504D6">
              <w:rPr>
                <w:rFonts w:ascii="Courier New" w:hAnsi="Courier New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8000F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FE70ECD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E2F8FA9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7252522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70E455E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98813F1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471FADD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3B1C2DB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58D2BD7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B84D07D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13F4120" w14:textId="77777777" w:rsidR="00A1294A" w:rsidRDefault="00A1294A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91838BA" w14:textId="03723266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6504D6">
              <w:rPr>
                <w:rFonts w:ascii="Courier New" w:hAnsi="Courier New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E60B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FD227A0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C46ED6F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3D7C09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704CA8F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DDB980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C643AB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C2CF66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3F51C7E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2B229D0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7FAEB73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FA88210" w14:textId="4A3AFB01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7814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6976D38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A45AA73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DA8F353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58BA04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8909790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E134BFF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55769E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5877F5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A2D0925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CC4906F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EA8E9BC" w14:textId="3BE5AA72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1100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7778B" w14:textId="25E288DA" w:rsidR="00EF407F" w:rsidRPr="009B5323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Проведение работы в рамках </w:t>
            </w:r>
            <w:r w:rsidRPr="009B5323">
              <w:rPr>
                <w:rFonts w:ascii="Courier New" w:hAnsi="Courier New" w:cs="Courier New"/>
                <w:color w:val="000000"/>
                <w:sz w:val="22"/>
                <w:szCs w:val="22"/>
              </w:rPr>
              <w:t>Экономического совета</w:t>
            </w:r>
          </w:p>
          <w:p w14:paraId="514507BE" w14:textId="363DC53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B5323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при администрации </w:t>
            </w:r>
            <w:proofErr w:type="spell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муниципального округа утверждённого Постановлением администрации </w:t>
            </w:r>
            <w:proofErr w:type="spellStart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МО ИО № 191 от 19.02.2026 г.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6EB7F" w14:textId="0672584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Главные распорядители бюджетных средств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1BC5616C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2876FE5D" w14:textId="77777777" w:rsidTr="00EF407F">
        <w:trPr>
          <w:trHeight w:val="202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C3DD2" w14:textId="237ECFC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lastRenderedPageBreak/>
              <w:t>2.2.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C786E" w14:textId="3A1F93D2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Мероприятия по оптимизации сети муниципальных бюджетных учреждений </w:t>
            </w:r>
            <w:proofErr w:type="spellStart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 xml:space="preserve"> муниципального округа </w:t>
            </w:r>
            <w:r w:rsidRPr="00554328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4F750" w14:textId="2EE52A70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0B2B8" w14:textId="2DC4F04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16100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52405" w14:textId="7742C3BC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59600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3B23B" w14:textId="575BEB5F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59600</w:t>
            </w: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6180E3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439A7B73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187ED5B4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4D91595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26A7B271" w14:textId="271DE200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59600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C8B320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28CB90D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7BA40D3F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5F9D2ECF" w14:textId="77777777" w:rsidR="00A1294A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12131AE7" w14:textId="2C199E08" w:rsidR="00A1294A" w:rsidRPr="003969CD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59600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92FD0" w14:textId="311BC9A2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C291D" w14:textId="42F5690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3241FC40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FAAB708" w14:textId="77777777" w:rsidTr="00EF407F">
        <w:trPr>
          <w:trHeight w:val="63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90AD3" w14:textId="0C4BC158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2.2.1.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14714" w14:textId="44BB2AA7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Оптимизация структуры бюджетных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учреждений, штатного расписания, текущей деятельности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078A5" w14:textId="00E0CF1F" w:rsidR="00EF407F" w:rsidRPr="003969CD" w:rsidRDefault="00665581" w:rsidP="0066558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2026-2030</w:t>
            </w:r>
            <w:r w:rsidR="00EF407F"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13C7D" w14:textId="561D9633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15500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A6CA4" w14:textId="1D285446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59000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B4EEF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ABFF69F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1651CC3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F0D2700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1069243" w14:textId="69D827C9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EE16DB">
              <w:rPr>
                <w:rFonts w:ascii="Courier New" w:hAnsi="Courier New" w:cs="Courier New"/>
                <w:color w:val="000000"/>
                <w:sz w:val="22"/>
                <w:szCs w:val="22"/>
              </w:rPr>
              <w:t> 59000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E13BF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968843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9A424A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91F77EE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4BA3E09" w14:textId="247B40A2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EE16DB">
              <w:rPr>
                <w:rFonts w:ascii="Courier New" w:hAnsi="Courier New" w:cs="Courier New"/>
                <w:color w:val="000000"/>
                <w:sz w:val="22"/>
                <w:szCs w:val="22"/>
              </w:rPr>
              <w:t> 59000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D062C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E6A969A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A208D35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DD5D617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F82EDCC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6244198" w14:textId="4CE982DA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59000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60782" w14:textId="01FBDB9A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AC0AC" w14:textId="733FD39D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5523C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4BBE5409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418577AF" w14:textId="77777777" w:rsidTr="00EF407F">
        <w:trPr>
          <w:trHeight w:val="63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C9EF9" w14:textId="69E18795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2.2.2.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B93F8" w14:textId="0C51092A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Повышение эффективности использование доходов бюджетными учреждениями от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оказания платных услуг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85EF2" w14:textId="516CA341" w:rsidR="00EF407F" w:rsidRPr="003969CD" w:rsidRDefault="00EF407F" w:rsidP="0066558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F392F" w14:textId="71B74100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1C706" w14:textId="6C0F0F47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CE9E7" w14:textId="1A7F7638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E59526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473D13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1275C" w14:textId="27F522DD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 с подведомственными учреждениям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и</w:t>
            </w:r>
          </w:p>
          <w:p w14:paraId="206609A7" w14:textId="57CFCEDC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(утверждение рассмотрение сметы)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D1121" w14:textId="50865D96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Главные распорядители бюджетных средств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0FD6E114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4B82546B" w14:textId="77777777" w:rsidTr="00EF407F">
        <w:trPr>
          <w:trHeight w:val="102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D4FFD" w14:textId="2DACBB9B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2.2.3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26778" w14:textId="23F8660A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Проработка вопроса оптимизации расходов на проведение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праздничных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, спортивных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мероприятий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80FCE" w14:textId="76823745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327EE" w14:textId="529B6AA5" w:rsidR="00EF407F" w:rsidRPr="009B0BD3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7D252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B5C69F5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359B180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F6FA3FD" w14:textId="08D63502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D855AC">
              <w:rPr>
                <w:rFonts w:ascii="Courier New" w:hAnsi="Courier New" w:cs="Courier New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B38A5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AB8CDD0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EBC5D0F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8F2E22C" w14:textId="7CC3ADA2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D855AC">
              <w:rPr>
                <w:rFonts w:ascii="Courier New" w:hAnsi="Courier New" w:cs="Courier New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4F70C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AE65642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188061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EBB311C" w14:textId="6A5E20E1" w:rsidR="00EF407F" w:rsidRPr="00723760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B392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0EEC1B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28AE6AB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20B6CBA" w14:textId="05C00FC2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93D7" w14:textId="01FEABA4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 с подведомственными учреждениями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817D" w14:textId="69F8DC20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Главные распорядители бюджетных средств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294B5ED8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60F116D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D5F71" w14:textId="228E4BA1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5255" w14:textId="13A317E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Мероприятия в сфере контрактной системы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A7060" w14:textId="01B5BE30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6097D" w14:textId="2E05CFFE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6C87D" w14:textId="653C3AE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65992" w14:textId="4B7C46E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E2061C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7F1E6D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72109" w14:textId="2B56E43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B3ECC" w14:textId="4A620443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5714DA7F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666F82A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C73E4" w14:textId="69457FE0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2.3.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6BDE2" w14:textId="2B9C86A2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Мораторий на заключение контрактов по направлениям не относящимся </w:t>
            </w:r>
            <w:proofErr w:type="gram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к</w:t>
            </w:r>
            <w:proofErr w:type="gram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социальным и первоочередным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F4898" w14:textId="55DB0BA4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09940" w14:textId="56649B9E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428A2" w14:textId="26DF90A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79669" w14:textId="1E6D09B0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3D2F38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F5759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1FF88" w14:textId="0ABF17C3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4BF86" w14:textId="29ACD44F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 экономического анализа и прогнозирования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5523C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65645D95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40913C39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2AAA8" w14:textId="17ACC39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2.4.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9E484" w14:textId="0562806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Иные мероприятия, направленные на оптимизацию расходов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094F7" w14:textId="2C8525C8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0F88B2" w14:textId="22F41705" w:rsidR="00EF407F" w:rsidRPr="00A1294A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8300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DAA6" w14:textId="024EA395" w:rsidR="00EF407F" w:rsidRPr="00A1294A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24900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FDECF" w14:textId="1DE62C1A" w:rsidR="00EF407F" w:rsidRPr="00A1294A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23400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3691EE" w14:textId="77777777" w:rsidR="00EF407F" w:rsidRPr="00A1294A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1E686AF8" w14:textId="22890F96" w:rsidR="00EF407F" w:rsidRPr="00A1294A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A1294A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23400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29380E" w14:textId="77777777" w:rsidR="00EF407F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</w:p>
          <w:p w14:paraId="2635DD13" w14:textId="2C583BDE" w:rsidR="00A1294A" w:rsidRPr="003969CD" w:rsidRDefault="00A1294A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23400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37023" w14:textId="61C6E46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1A664" w14:textId="4968081D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" w:type="dxa"/>
            <w:gridSpan w:val="2"/>
            <w:vAlign w:val="center"/>
          </w:tcPr>
          <w:p w14:paraId="01EFA2EA" w14:textId="77777777" w:rsidR="00EF407F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  <w:p w14:paraId="1318FC3C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67C18EA7" w14:textId="77777777" w:rsidTr="00EF407F">
        <w:trPr>
          <w:trHeight w:val="63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B57B2" w14:textId="22DDE2B8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2.4.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02BD8" w14:textId="73A490DF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Определение приоритетных направлений финансирования 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ED1B0" w14:textId="7A08D23F" w:rsidR="00EF407F" w:rsidRPr="003969CD" w:rsidRDefault="00EF407F" w:rsidP="0066558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F2D13" w14:textId="002A2243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0E71A" w14:textId="6AF97220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18400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EA8EF" w14:textId="0D178375" w:rsidR="00EF407F" w:rsidRPr="002F23AB" w:rsidRDefault="00EF407F" w:rsidP="00EF407F">
            <w:pPr>
              <w:rPr>
                <w:rFonts w:ascii="Courier New" w:hAnsi="Courier New" w:cs="Courier New"/>
                <w:bCs/>
                <w:color w:val="000000"/>
                <w:sz w:val="22"/>
                <w:szCs w:val="22"/>
              </w:rPr>
            </w:pPr>
            <w:r w:rsidRPr="002F23AB">
              <w:rPr>
                <w:rFonts w:ascii="Courier New" w:hAnsi="Courier New" w:cs="Courier New"/>
                <w:bCs/>
                <w:color w:val="000000"/>
                <w:sz w:val="22"/>
                <w:szCs w:val="22"/>
              </w:rPr>
              <w:t>18400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1AC78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064ECA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AD739A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1B819C6" w14:textId="3DCC837B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18400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FD71C3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90235EF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4DBE178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A8327CA" w14:textId="3265BC05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18400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3C686" w14:textId="7B6EF392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3B329" w14:textId="3305E29D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5523C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4D6CF360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8869C92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A8246" w14:textId="45F4A47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2.4.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47698" w14:textId="2DFBA6CE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Мораторий на принятие новых (увеличению действующих) расходных обязательств, за исключением расходов на задачи поставленные Президентом РФ и Правительством РФ, Губернатором Иркутской области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683C8" w14:textId="088D278F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A4BF9" w14:textId="72FFDE15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171C3" w14:textId="27E94C6C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62BAA" w14:textId="09888F1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DED553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235014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61332" w14:textId="449A650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B1125" w14:textId="030844BA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5523C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624DAA2E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3B8FE3F7" w14:textId="77777777" w:rsidTr="00EF407F">
        <w:trPr>
          <w:trHeight w:val="94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18287" w14:textId="041ED1CA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2.4.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3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947B0" w14:textId="4D7C2CAF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Полный перевод делопроизводства в электронный формат (за исключением отдельных направлений) *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01231" w14:textId="6A1B702C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6A0D1" w14:textId="4F7F53D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4428D" w14:textId="053E179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9DFC9" w14:textId="1C1ECAB6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90CD0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B156FB0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206A81F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95A84DA" w14:textId="3755564A" w:rsidR="00EF407F" w:rsidRPr="001A79A6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05F61" w14:textId="77777777" w:rsidR="00EF407F" w:rsidRPr="001A79A6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ADD37" w14:textId="4FC3FD7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1A79A6">
              <w:rPr>
                <w:rFonts w:ascii="Courier New" w:hAnsi="Courier New" w:cs="Courier New"/>
                <w:color w:val="000000"/>
                <w:sz w:val="22"/>
                <w:szCs w:val="22"/>
              </w:rPr>
              <w:t>Сокращение канцелярских, почтовых и транспортных расходов.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D54D7C" w14:textId="58B05C2F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Исполнительные органы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</w:t>
            </w:r>
            <w:r>
              <w:t xml:space="preserve"> </w:t>
            </w:r>
            <w:r w:rsidRPr="005523C4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7C0A8B53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76B943FF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95B77" w14:textId="79A140E1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2.4.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4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6AAD0" w14:textId="7DF1E6E4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Проведение анализа затрат из бюджета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 w:rsidRPr="00B03A15"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на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обеспечение функционирования отдаленных территорий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(территориальных органов)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3CB72" w14:textId="360B991C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0C51B" w14:textId="471D97E2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C30AB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8340157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E242BB1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CACEAEA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0BCBCAB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39EC5A9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A267DD8" w14:textId="1B383B09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605D7">
              <w:rPr>
                <w:rFonts w:ascii="Courier New" w:hAnsi="Courier New" w:cs="Courier New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1C08F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D14F175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7800898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5D6890E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254D61E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BA73CA7" w14:textId="77777777" w:rsidR="00EF407F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1B68391" w14:textId="6DCC740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5605D7">
              <w:rPr>
                <w:rFonts w:ascii="Courier New" w:hAnsi="Courier New" w:cs="Courier New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839631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325B38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8657187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6C10AF5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36CE145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AEF6EC7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25CD125" w14:textId="6E7996F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EAD660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632ECA15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50B8416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75D70E8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5654C59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D2CA0B3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41DB604" w14:textId="77777777" w:rsidR="00A1294A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47BA822C" w14:textId="02DC79C5" w:rsidR="00A1294A" w:rsidRPr="003969CD" w:rsidRDefault="00A1294A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1F8B6" w14:textId="36B7E434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F504F" w14:textId="24414E5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1788D0A7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DD5A0B6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289B8" w14:textId="25FD76AC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CF7A04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A29E5" w14:textId="30015ED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CF7A04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 xml:space="preserve">Мероприятия по поддержанию уровня муниципального долга на экономически </w:t>
            </w:r>
            <w:r w:rsidRPr="00CF7A04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lastRenderedPageBreak/>
              <w:t>безопасном уровне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5E5B2" w14:textId="3FA06281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9BDA6" w14:textId="06EFC722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D56ED" w14:textId="37B715C7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CC931" w14:textId="05CB5680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C6F5D0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8C84EC" w14:textId="77777777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F49D2" w14:textId="59209F4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FE224" w14:textId="0925EAE8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249" w:type="dxa"/>
            <w:gridSpan w:val="2"/>
            <w:vAlign w:val="center"/>
            <w:hideMark/>
          </w:tcPr>
          <w:p w14:paraId="24D36BA7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550502EF" w14:textId="77777777" w:rsidTr="00EF407F">
        <w:trPr>
          <w:trHeight w:val="630"/>
        </w:trPr>
        <w:tc>
          <w:tcPr>
            <w:tcW w:w="1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3450D" w14:textId="49201E94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3.1.</w:t>
            </w:r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CE2E2" w14:textId="2F2503E0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Мониторинг муниципального долга (своевременный возврат кредитов)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98C5CD" w14:textId="6091BB0F" w:rsidR="00EF407F" w:rsidRPr="003969CD" w:rsidRDefault="00EF407F" w:rsidP="00665581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9312C" w14:textId="702EEB46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04DD0" w14:textId="5304D97C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5DC88" w14:textId="7C184A07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 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46DBC8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E1CDB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CE288" w14:textId="50D428CD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6EB5C24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136A418C" w14:textId="5E3A97A9" w:rsidR="00EF407F" w:rsidRPr="003969CD" w:rsidRDefault="00EF407F" w:rsidP="00EF407F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, контроль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16050" w14:textId="08D90C49" w:rsidR="00EF407F" w:rsidRPr="003969CD" w:rsidRDefault="00EF407F" w:rsidP="00EF407F">
            <w:pPr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49" w:type="dxa"/>
            <w:gridSpan w:val="2"/>
            <w:vAlign w:val="center"/>
            <w:hideMark/>
          </w:tcPr>
          <w:p w14:paraId="28B8CFB4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23D18DC4" w14:textId="77777777" w:rsidTr="00EF407F">
        <w:trPr>
          <w:trHeight w:val="885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E5CCC" w14:textId="16EEA615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ACD03" w14:textId="5741999B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proofErr w:type="spellStart"/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Непревышение</w:t>
            </w:r>
            <w:proofErr w:type="spellEnd"/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дефицита местного бюджета в </w:t>
            </w:r>
            <w:proofErr w:type="spellStart"/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соответсвии</w:t>
            </w:r>
            <w:proofErr w:type="spellEnd"/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со ст.92.1 БК РФ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7A9D5" w14:textId="2D23CE08" w:rsidR="00EF407F" w:rsidRPr="003969CD" w:rsidRDefault="00EF407F" w:rsidP="00665581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2026-20</w:t>
            </w:r>
            <w:r w:rsidR="00665581">
              <w:rPr>
                <w:rFonts w:ascii="Courier New" w:hAnsi="Courier New" w:cs="Courier New"/>
                <w:color w:val="000000"/>
                <w:sz w:val="22"/>
                <w:szCs w:val="22"/>
              </w:rPr>
              <w:t>30</w:t>
            </w: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годы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B1DA1" w14:textId="61F00B64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≥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5</w:t>
            </w: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C8DBF" w14:textId="697A398F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≥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5</w:t>
            </w: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68D37" w14:textId="219EFE46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≥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  <w:lang w:val="en-US"/>
              </w:rPr>
              <w:t>5</w:t>
            </w:r>
            <w:r w:rsidRPr="00252D17">
              <w:rPr>
                <w:rFonts w:ascii="Courier New" w:hAnsi="Courier New" w:cs="Courier New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64EB3D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E55F9" w14:textId="77777777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2B01B" w14:textId="6215FC56" w:rsidR="00EF407F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  <w:p w14:paraId="0A142CA2" w14:textId="4889EC7F" w:rsidR="00EF407F" w:rsidRPr="003969CD" w:rsidRDefault="00EF407F" w:rsidP="00EF407F">
            <w:pPr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работы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, контроль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0F86D" w14:textId="7BB51656" w:rsidR="00EF407F" w:rsidRPr="003969CD" w:rsidRDefault="00EF407F" w:rsidP="00EF407F">
            <w:pPr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Комитет по финансам </w:t>
            </w:r>
            <w:proofErr w:type="spellStart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>Заларинского</w:t>
            </w:r>
            <w:proofErr w:type="spellEnd"/>
            <w:r w:rsidRPr="003969CD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муниципального округа </w:t>
            </w:r>
            <w:r>
              <w:rPr>
                <w:rFonts w:ascii="Courier New" w:hAnsi="Courier New" w:cs="Courier New"/>
                <w:color w:val="000000"/>
                <w:sz w:val="22"/>
                <w:szCs w:val="22"/>
              </w:rPr>
              <w:t>Иркутской области</w:t>
            </w:r>
            <w:r w:rsidRPr="005E6C9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14:paraId="17474292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37E926A9" w14:textId="77777777" w:rsidTr="00EF407F">
        <w:trPr>
          <w:trHeight w:val="553"/>
        </w:trPr>
        <w:tc>
          <w:tcPr>
            <w:tcW w:w="41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182BE4" w14:textId="295BA920" w:rsidR="00EF407F" w:rsidRPr="00EF66AD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EF66AD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88E50" w14:textId="77777777" w:rsidR="00EF407F" w:rsidRPr="00EF66AD" w:rsidRDefault="00EF407F" w:rsidP="00EF407F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86DA6" w14:textId="1645DF6D" w:rsidR="00EF407F" w:rsidRPr="00EF66AD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EF66AD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39537,3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736A4B" w14:textId="11990C4D" w:rsidR="00EF407F" w:rsidRPr="00EF66AD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EF66AD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120967,3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1BC27" w14:textId="3779A630" w:rsidR="00EF407F" w:rsidRPr="00EF66AD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EF66AD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119441,3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5BF625" w14:textId="50E94C77" w:rsidR="00EF407F" w:rsidRPr="00EF66AD" w:rsidRDefault="00EF407F" w:rsidP="00EF407F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 w:rsidRPr="00EF66AD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119031,3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EA948E" w14:textId="5F382486" w:rsidR="00EF407F" w:rsidRPr="00EF66AD" w:rsidRDefault="00A1294A" w:rsidP="00EF407F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  <w: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>119031,3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FE91FB" w14:textId="09B4E60F" w:rsidR="00EF407F" w:rsidRPr="00EF66AD" w:rsidRDefault="00EF407F" w:rsidP="00EF407F">
            <w:pPr>
              <w:jc w:val="center"/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3307EC" w14:textId="77777777" w:rsidR="00EF407F" w:rsidRPr="00EF66AD" w:rsidRDefault="00EF407F" w:rsidP="00EF407F">
            <w:pPr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249" w:type="dxa"/>
            <w:gridSpan w:val="2"/>
            <w:tcBorders>
              <w:left w:val="single" w:sz="4" w:space="0" w:color="auto"/>
            </w:tcBorders>
            <w:vAlign w:val="center"/>
          </w:tcPr>
          <w:p w14:paraId="1FC3DC5A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6D8EA0DB" w14:textId="7151FF63" w:rsidTr="00EF407F">
        <w:trPr>
          <w:gridAfter w:val="15"/>
          <w:wAfter w:w="10000" w:type="dxa"/>
          <w:trHeight w:val="70"/>
        </w:trPr>
        <w:tc>
          <w:tcPr>
            <w:tcW w:w="237" w:type="dxa"/>
            <w:vAlign w:val="center"/>
            <w:hideMark/>
          </w:tcPr>
          <w:p w14:paraId="066BB86B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319" w:type="dxa"/>
            <w:gridSpan w:val="2"/>
          </w:tcPr>
          <w:p w14:paraId="2CFFDB1F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990" w:type="dxa"/>
            <w:gridSpan w:val="3"/>
          </w:tcPr>
          <w:p w14:paraId="71BF5B7E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  <w:tr w:rsidR="00EF407F" w:rsidRPr="003969CD" w14:paraId="4A08D712" w14:textId="5525EB94" w:rsidTr="00EF407F">
        <w:trPr>
          <w:gridAfter w:val="15"/>
          <w:wAfter w:w="10000" w:type="dxa"/>
          <w:trHeight w:val="630"/>
        </w:trPr>
        <w:tc>
          <w:tcPr>
            <w:tcW w:w="237" w:type="dxa"/>
            <w:vAlign w:val="center"/>
            <w:hideMark/>
          </w:tcPr>
          <w:p w14:paraId="7E7783D1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319" w:type="dxa"/>
            <w:gridSpan w:val="2"/>
          </w:tcPr>
          <w:p w14:paraId="23EF7A20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1990" w:type="dxa"/>
            <w:gridSpan w:val="3"/>
          </w:tcPr>
          <w:p w14:paraId="2ACB81E1" w14:textId="77777777" w:rsidR="00EF407F" w:rsidRPr="003969CD" w:rsidRDefault="00EF407F" w:rsidP="00EF407F">
            <w:pPr>
              <w:rPr>
                <w:rFonts w:ascii="Courier New" w:hAnsi="Courier New" w:cs="Courier New"/>
                <w:sz w:val="22"/>
                <w:szCs w:val="22"/>
              </w:rPr>
            </w:pPr>
          </w:p>
        </w:tc>
      </w:tr>
    </w:tbl>
    <w:p w14:paraId="594D0286" w14:textId="77777777" w:rsidR="00B13753" w:rsidRDefault="00B13753" w:rsidP="00B26383">
      <w:pPr>
        <w:pStyle w:val="a5"/>
        <w:jc w:val="right"/>
        <w:rPr>
          <w:rFonts w:ascii="Arial" w:hAnsi="Arial" w:cs="Arial"/>
          <w:bCs/>
        </w:rPr>
      </w:pPr>
    </w:p>
    <w:p w14:paraId="776DB2B5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466DBD4B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7B03C3AE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388EE749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5D4BB44F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3C511DE8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0EF513A4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6AFF438E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5DCF9BA4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0092C291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193EDBF1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1B8866EC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5AE13DD1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</w:pPr>
    </w:p>
    <w:p w14:paraId="41BE726C" w14:textId="77777777" w:rsidR="00A66B87" w:rsidRDefault="00A66B87" w:rsidP="00B26383">
      <w:pPr>
        <w:pStyle w:val="a5"/>
        <w:jc w:val="right"/>
        <w:rPr>
          <w:rFonts w:ascii="Arial" w:hAnsi="Arial" w:cs="Arial"/>
          <w:bCs/>
        </w:rPr>
        <w:sectPr w:rsidR="00A66B87" w:rsidSect="00B26383">
          <w:pgSz w:w="16838" w:h="11906" w:orient="landscape" w:code="9"/>
          <w:pgMar w:top="850" w:right="1134" w:bottom="1701" w:left="1134" w:header="709" w:footer="709" w:gutter="0"/>
          <w:cols w:space="708"/>
          <w:docGrid w:linePitch="360"/>
        </w:sectPr>
      </w:pPr>
    </w:p>
    <w:p w14:paraId="423862F7" w14:textId="77777777" w:rsidR="00A66B87" w:rsidRPr="009A45A5" w:rsidRDefault="00A66B87" w:rsidP="00A66B87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lastRenderedPageBreak/>
        <w:t>П</w:t>
      </w:r>
      <w:r w:rsidRPr="009A45A5">
        <w:rPr>
          <w:rFonts w:ascii="Courier New" w:hAnsi="Courier New" w:cs="Courier New"/>
          <w:bCs/>
          <w:sz w:val="22"/>
          <w:szCs w:val="22"/>
        </w:rPr>
        <w:t xml:space="preserve">риложение </w:t>
      </w:r>
      <w:r>
        <w:rPr>
          <w:rFonts w:ascii="Courier New" w:hAnsi="Courier New" w:cs="Courier New"/>
          <w:bCs/>
          <w:sz w:val="22"/>
          <w:szCs w:val="22"/>
        </w:rPr>
        <w:t xml:space="preserve">№ 2 </w:t>
      </w:r>
      <w:r w:rsidRPr="009A45A5">
        <w:rPr>
          <w:rFonts w:ascii="Courier New" w:hAnsi="Courier New" w:cs="Courier New"/>
          <w:bCs/>
          <w:sz w:val="22"/>
          <w:szCs w:val="22"/>
        </w:rPr>
        <w:t>к постановлению</w:t>
      </w:r>
    </w:p>
    <w:p w14:paraId="08396D62" w14:textId="77777777" w:rsidR="00A66B87" w:rsidRPr="009A45A5" w:rsidRDefault="00A66B87" w:rsidP="00A66B87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r w:rsidRPr="009A45A5">
        <w:rPr>
          <w:rFonts w:ascii="Courier New" w:hAnsi="Courier New" w:cs="Courier New"/>
          <w:bCs/>
          <w:sz w:val="22"/>
          <w:szCs w:val="22"/>
        </w:rPr>
        <w:t xml:space="preserve">администрации </w:t>
      </w:r>
      <w:proofErr w:type="spellStart"/>
      <w:r w:rsidRPr="009A45A5">
        <w:rPr>
          <w:rFonts w:ascii="Courier New" w:hAnsi="Courier New" w:cs="Courier New"/>
          <w:bCs/>
          <w:sz w:val="22"/>
          <w:szCs w:val="22"/>
        </w:rPr>
        <w:t>Заларинского</w:t>
      </w:r>
      <w:proofErr w:type="spellEnd"/>
      <w:r w:rsidRPr="009A45A5">
        <w:rPr>
          <w:rFonts w:ascii="Courier New" w:hAnsi="Courier New" w:cs="Courier New"/>
          <w:bCs/>
          <w:sz w:val="22"/>
          <w:szCs w:val="22"/>
        </w:rPr>
        <w:t xml:space="preserve"> МО ИО</w:t>
      </w:r>
    </w:p>
    <w:p w14:paraId="1E25FF4D" w14:textId="55024AFD" w:rsidR="00A66B87" w:rsidRPr="009A45A5" w:rsidRDefault="00A66B87" w:rsidP="00A66B87">
      <w:pPr>
        <w:pStyle w:val="a5"/>
        <w:jc w:val="right"/>
        <w:rPr>
          <w:rFonts w:ascii="Courier New" w:hAnsi="Courier New" w:cs="Courier New"/>
          <w:bCs/>
          <w:sz w:val="22"/>
          <w:szCs w:val="22"/>
        </w:rPr>
      </w:pPr>
      <w:r w:rsidRPr="009A45A5">
        <w:rPr>
          <w:rFonts w:ascii="Courier New" w:hAnsi="Courier New" w:cs="Courier New"/>
          <w:bCs/>
          <w:sz w:val="22"/>
          <w:szCs w:val="22"/>
        </w:rPr>
        <w:t xml:space="preserve">от </w:t>
      </w:r>
      <w:r w:rsidR="00856441">
        <w:rPr>
          <w:rFonts w:ascii="Courier New" w:hAnsi="Courier New" w:cs="Courier New"/>
          <w:bCs/>
          <w:sz w:val="22"/>
          <w:szCs w:val="22"/>
        </w:rPr>
        <w:t>29.09.</w:t>
      </w:r>
      <w:r w:rsidRPr="009A45A5">
        <w:rPr>
          <w:rFonts w:ascii="Courier New" w:hAnsi="Courier New" w:cs="Courier New"/>
          <w:bCs/>
          <w:sz w:val="22"/>
          <w:szCs w:val="22"/>
        </w:rPr>
        <w:t>2026г. №</w:t>
      </w:r>
      <w:r w:rsidR="00856441">
        <w:rPr>
          <w:rFonts w:ascii="Courier New" w:hAnsi="Courier New" w:cs="Courier New"/>
          <w:bCs/>
          <w:sz w:val="22"/>
          <w:szCs w:val="22"/>
        </w:rPr>
        <w:t>907</w:t>
      </w:r>
    </w:p>
    <w:p w14:paraId="32BFF761" w14:textId="77777777" w:rsidR="00A66B87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098205E1" w14:textId="77777777" w:rsidR="00A66B87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5C2840B5" w14:textId="44E50AFF" w:rsidR="00A66B87" w:rsidRPr="006D299E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ФОРМА </w:t>
      </w:r>
      <w:r w:rsidRPr="006D299E">
        <w:rPr>
          <w:rFonts w:ascii="Arial" w:hAnsi="Arial" w:cs="Arial"/>
          <w:b/>
          <w:bCs/>
          <w:sz w:val="30"/>
          <w:szCs w:val="30"/>
        </w:rPr>
        <w:t>ОТЧЕТ</w:t>
      </w:r>
      <w:r>
        <w:rPr>
          <w:rFonts w:ascii="Arial" w:hAnsi="Arial" w:cs="Arial"/>
          <w:b/>
          <w:bCs/>
          <w:sz w:val="30"/>
          <w:szCs w:val="30"/>
        </w:rPr>
        <w:t>А</w:t>
      </w:r>
      <w:r w:rsidRPr="006D299E">
        <w:rPr>
          <w:rFonts w:ascii="Arial" w:hAnsi="Arial" w:cs="Arial"/>
          <w:b/>
          <w:bCs/>
          <w:sz w:val="30"/>
          <w:szCs w:val="30"/>
        </w:rPr>
        <w:t xml:space="preserve"> О РЕАЛИЗАЦИИ ПЛАНА АНТИКРИЗИСНЫХ МЕРОПРИЯТИЙ </w:t>
      </w:r>
      <w:r>
        <w:rPr>
          <w:rFonts w:ascii="Arial" w:hAnsi="Arial" w:cs="Arial"/>
          <w:b/>
          <w:bCs/>
          <w:sz w:val="30"/>
          <w:szCs w:val="30"/>
        </w:rPr>
        <w:t>ЗАЛАРИНСКОГО МУНИЦИПАЛЬНОГО ОКРУГА ИРКУТСКОЙ ОБЛАСТИ</w:t>
      </w:r>
      <w:r w:rsidRPr="006D299E">
        <w:rPr>
          <w:rFonts w:ascii="Arial" w:hAnsi="Arial" w:cs="Arial"/>
          <w:b/>
          <w:bCs/>
          <w:sz w:val="30"/>
          <w:szCs w:val="30"/>
        </w:rPr>
        <w:t xml:space="preserve"> НА 2026-20</w:t>
      </w:r>
      <w:r w:rsidR="000F4652">
        <w:rPr>
          <w:rFonts w:ascii="Arial" w:hAnsi="Arial" w:cs="Arial"/>
          <w:b/>
          <w:bCs/>
          <w:sz w:val="30"/>
          <w:szCs w:val="30"/>
        </w:rPr>
        <w:t>30</w:t>
      </w:r>
      <w:r w:rsidRPr="006D299E">
        <w:rPr>
          <w:rFonts w:ascii="Arial" w:hAnsi="Arial" w:cs="Arial"/>
          <w:b/>
          <w:bCs/>
          <w:sz w:val="30"/>
          <w:szCs w:val="30"/>
        </w:rPr>
        <w:t xml:space="preserve"> ГОДЫ</w:t>
      </w:r>
    </w:p>
    <w:p w14:paraId="0F4753E5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14:paraId="3E6A407F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14:paraId="0D392CD8" w14:textId="77777777" w:rsidR="00A66B87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B13753">
        <w:rPr>
          <w:rFonts w:ascii="Arial" w:hAnsi="Arial" w:cs="Arial"/>
        </w:rPr>
        <w:t xml:space="preserve">на </w:t>
      </w:r>
      <w:r>
        <w:rPr>
          <w:rFonts w:ascii="Arial" w:hAnsi="Arial" w:cs="Arial"/>
        </w:rPr>
        <w:t>___________________</w:t>
      </w:r>
      <w:r w:rsidRPr="00B13753">
        <w:rPr>
          <w:rFonts w:ascii="Arial" w:hAnsi="Arial" w:cs="Arial"/>
        </w:rPr>
        <w:t xml:space="preserve">20 </w:t>
      </w:r>
      <w:r>
        <w:rPr>
          <w:rFonts w:ascii="Arial" w:hAnsi="Arial" w:cs="Arial"/>
        </w:rPr>
        <w:t>_____</w:t>
      </w:r>
      <w:r w:rsidRPr="00B13753">
        <w:rPr>
          <w:rFonts w:ascii="Arial" w:hAnsi="Arial" w:cs="Arial"/>
        </w:rPr>
        <w:t>года</w:t>
      </w:r>
    </w:p>
    <w:p w14:paraId="657A12BD" w14:textId="77777777" w:rsidR="00A66B87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14:paraId="172DC650" w14:textId="77777777" w:rsidR="00A66B87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</w:rPr>
      </w:pPr>
      <w:r w:rsidRPr="00B13753">
        <w:rPr>
          <w:rFonts w:ascii="Arial" w:hAnsi="Arial" w:cs="Arial"/>
        </w:rPr>
        <w:t xml:space="preserve">по </w:t>
      </w:r>
      <w:r>
        <w:rPr>
          <w:rFonts w:ascii="Arial" w:hAnsi="Arial" w:cs="Arial"/>
        </w:rPr>
        <w:t>_____________________________________________________</w:t>
      </w:r>
    </w:p>
    <w:p w14:paraId="521DA2E2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</w:rPr>
      </w:pPr>
      <w:r w:rsidRPr="00B13753">
        <w:rPr>
          <w:rFonts w:ascii="Arial" w:hAnsi="Arial" w:cs="Arial"/>
        </w:rPr>
        <w:t xml:space="preserve">(наименование главного распорядителя средств бюджета </w:t>
      </w:r>
      <w:r>
        <w:rPr>
          <w:rFonts w:ascii="Arial" w:hAnsi="Arial" w:cs="Arial"/>
        </w:rPr>
        <w:t>округа</w:t>
      </w:r>
      <w:r w:rsidRPr="00B13753">
        <w:rPr>
          <w:rFonts w:ascii="Arial" w:hAnsi="Arial" w:cs="Arial"/>
        </w:rPr>
        <w:t>)</w:t>
      </w:r>
    </w:p>
    <w:p w14:paraId="55FE9E4E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  <w:bCs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820"/>
        <w:gridCol w:w="1867"/>
        <w:gridCol w:w="1933"/>
        <w:gridCol w:w="1858"/>
        <w:gridCol w:w="1867"/>
      </w:tblGrid>
      <w:tr w:rsidR="00A66B87" w:rsidRPr="00B13753" w14:paraId="091E5C29" w14:textId="77777777" w:rsidTr="00C65F52">
        <w:tc>
          <w:tcPr>
            <w:tcW w:w="1820" w:type="dxa"/>
          </w:tcPr>
          <w:p w14:paraId="240BE6E3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B13753">
              <w:rPr>
                <w:rFonts w:ascii="Courier New" w:hAnsi="Courier New" w:cs="Courier New"/>
                <w:bCs/>
                <w:sz w:val="22"/>
                <w:szCs w:val="22"/>
              </w:rPr>
              <w:t>№</w:t>
            </w:r>
          </w:p>
        </w:tc>
        <w:tc>
          <w:tcPr>
            <w:tcW w:w="1867" w:type="dxa"/>
          </w:tcPr>
          <w:p w14:paraId="77A5500E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B13753">
              <w:rPr>
                <w:rFonts w:ascii="Courier New" w:hAnsi="Courier New" w:cs="Courier New"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33" w:type="dxa"/>
          </w:tcPr>
          <w:p w14:paraId="1BFD0EC4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B13753">
              <w:rPr>
                <w:rFonts w:ascii="Courier New" w:hAnsi="Courier New" w:cs="Courier New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858" w:type="dxa"/>
          </w:tcPr>
          <w:p w14:paraId="562C3B69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B13753">
              <w:rPr>
                <w:rFonts w:ascii="Courier New" w:hAnsi="Courier New" w:cs="Courier New"/>
                <w:sz w:val="22"/>
                <w:szCs w:val="22"/>
              </w:rPr>
              <w:t>Финансовый результат тыс.</w:t>
            </w:r>
            <w:r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 w:rsidRPr="00B13753">
              <w:rPr>
                <w:rFonts w:ascii="Courier New" w:hAnsi="Courier New" w:cs="Courier New"/>
                <w:sz w:val="22"/>
                <w:szCs w:val="22"/>
              </w:rPr>
              <w:t>руб.</w:t>
            </w:r>
          </w:p>
        </w:tc>
        <w:tc>
          <w:tcPr>
            <w:tcW w:w="1867" w:type="dxa"/>
          </w:tcPr>
          <w:p w14:paraId="79F00C8C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B13753">
              <w:rPr>
                <w:rFonts w:ascii="Courier New" w:hAnsi="Courier New" w:cs="Courier New"/>
                <w:sz w:val="22"/>
                <w:szCs w:val="22"/>
              </w:rPr>
              <w:t>Нефинансовый результат</w:t>
            </w:r>
          </w:p>
        </w:tc>
      </w:tr>
      <w:tr w:rsidR="00A66B87" w:rsidRPr="00B13753" w14:paraId="209EE0AA" w14:textId="77777777" w:rsidTr="00C65F52">
        <w:tc>
          <w:tcPr>
            <w:tcW w:w="1820" w:type="dxa"/>
          </w:tcPr>
          <w:p w14:paraId="6CC249C3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67" w:type="dxa"/>
          </w:tcPr>
          <w:p w14:paraId="7494B8DF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933" w:type="dxa"/>
          </w:tcPr>
          <w:p w14:paraId="088526BF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58" w:type="dxa"/>
          </w:tcPr>
          <w:p w14:paraId="772C17DE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67" w:type="dxa"/>
          </w:tcPr>
          <w:p w14:paraId="719C9F79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</w:tr>
      <w:tr w:rsidR="00A66B87" w:rsidRPr="00B13753" w14:paraId="1F5EF2E4" w14:textId="77777777" w:rsidTr="00C65F52">
        <w:tc>
          <w:tcPr>
            <w:tcW w:w="1820" w:type="dxa"/>
          </w:tcPr>
          <w:p w14:paraId="0A1DAF68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67" w:type="dxa"/>
          </w:tcPr>
          <w:p w14:paraId="2FDECD7F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933" w:type="dxa"/>
          </w:tcPr>
          <w:p w14:paraId="117E5B21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58" w:type="dxa"/>
          </w:tcPr>
          <w:p w14:paraId="377ABA3C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67" w:type="dxa"/>
          </w:tcPr>
          <w:p w14:paraId="7A4760F1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</w:tr>
      <w:tr w:rsidR="00A66B87" w:rsidRPr="00B13753" w14:paraId="65974F95" w14:textId="77777777" w:rsidTr="00C65F52">
        <w:tc>
          <w:tcPr>
            <w:tcW w:w="1820" w:type="dxa"/>
          </w:tcPr>
          <w:p w14:paraId="1898D9B1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67" w:type="dxa"/>
          </w:tcPr>
          <w:p w14:paraId="3AE40C01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933" w:type="dxa"/>
          </w:tcPr>
          <w:p w14:paraId="59AD5EC0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58" w:type="dxa"/>
          </w:tcPr>
          <w:p w14:paraId="6B18C42A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  <w:tc>
          <w:tcPr>
            <w:tcW w:w="1867" w:type="dxa"/>
          </w:tcPr>
          <w:p w14:paraId="302A65FC" w14:textId="77777777" w:rsidR="00A66B87" w:rsidRPr="00B13753" w:rsidRDefault="00A66B87" w:rsidP="00C65F5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outlineLvl w:val="0"/>
              <w:rPr>
                <w:rFonts w:ascii="Courier New" w:hAnsi="Courier New" w:cs="Courier New"/>
                <w:bCs/>
                <w:sz w:val="22"/>
                <w:szCs w:val="22"/>
              </w:rPr>
            </w:pPr>
          </w:p>
        </w:tc>
      </w:tr>
    </w:tbl>
    <w:p w14:paraId="78D4FB90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  <w:bCs/>
        </w:rPr>
      </w:pPr>
    </w:p>
    <w:p w14:paraId="1DC3CDDB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  <w:bCs/>
        </w:rPr>
      </w:pPr>
    </w:p>
    <w:p w14:paraId="7BBD1ED9" w14:textId="77777777" w:rsidR="00A66B87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_________________________________</w:t>
      </w:r>
    </w:p>
    <w:p w14:paraId="2155784D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Cs/>
        </w:rPr>
      </w:pPr>
      <w:r w:rsidRPr="00B13753">
        <w:rPr>
          <w:rFonts w:ascii="Arial" w:hAnsi="Arial" w:cs="Arial"/>
          <w:bCs/>
        </w:rPr>
        <w:t>(должность, ФИО, подпись)</w:t>
      </w:r>
    </w:p>
    <w:p w14:paraId="66F4D30C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  <w:bCs/>
        </w:rPr>
      </w:pPr>
    </w:p>
    <w:p w14:paraId="59517296" w14:textId="77777777" w:rsidR="00A66B87" w:rsidRPr="00B13753" w:rsidRDefault="00A66B87" w:rsidP="00A66B87">
      <w:pPr>
        <w:widowControl w:val="0"/>
        <w:tabs>
          <w:tab w:val="left" w:pos="567"/>
        </w:tabs>
        <w:autoSpaceDE w:val="0"/>
        <w:autoSpaceDN w:val="0"/>
        <w:adjustRightInd w:val="0"/>
        <w:outlineLvl w:val="0"/>
        <w:rPr>
          <w:rFonts w:ascii="Arial" w:hAnsi="Arial" w:cs="Arial"/>
          <w:bCs/>
        </w:rPr>
      </w:pPr>
    </w:p>
    <w:p w14:paraId="0E0D6776" w14:textId="3346E4A6" w:rsidR="00A66B87" w:rsidRPr="00B13753" w:rsidRDefault="00A66B87" w:rsidP="00B26383">
      <w:pPr>
        <w:pStyle w:val="a5"/>
        <w:jc w:val="right"/>
        <w:rPr>
          <w:rFonts w:ascii="Arial" w:hAnsi="Arial" w:cs="Arial"/>
          <w:bCs/>
        </w:rPr>
      </w:pPr>
    </w:p>
    <w:sectPr w:rsidR="00A66B87" w:rsidRPr="00B13753" w:rsidSect="00A66B8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778B26" w14:textId="77777777" w:rsidR="009A4707" w:rsidRDefault="009A4707">
      <w:r>
        <w:separator/>
      </w:r>
    </w:p>
  </w:endnote>
  <w:endnote w:type="continuationSeparator" w:id="0">
    <w:p w14:paraId="1ED49216" w14:textId="77777777" w:rsidR="009A4707" w:rsidRDefault="009A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Song">
    <w:altName w:val="Microsoft YaHei"/>
    <w:panose1 w:val="00000000000000000000"/>
    <w:charset w:val="86"/>
    <w:family w:val="modern"/>
    <w:notTrueType/>
    <w:pitch w:val="fixed"/>
    <w:sig w:usb0="00000000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86D422" w14:textId="77777777" w:rsidR="009A4707" w:rsidRDefault="009A4707">
      <w:r>
        <w:separator/>
      </w:r>
    </w:p>
  </w:footnote>
  <w:footnote w:type="continuationSeparator" w:id="0">
    <w:p w14:paraId="692B896D" w14:textId="77777777" w:rsidR="009A4707" w:rsidRDefault="009A4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035"/>
    <w:multiLevelType w:val="hybridMultilevel"/>
    <w:tmpl w:val="E406516A"/>
    <w:lvl w:ilvl="0" w:tplc="356E12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C01043"/>
    <w:multiLevelType w:val="hybridMultilevel"/>
    <w:tmpl w:val="5308CF8A"/>
    <w:lvl w:ilvl="0" w:tplc="8C503A24">
      <w:start w:val="1"/>
      <w:numFmt w:val="decimal"/>
      <w:lvlText w:val="%1)"/>
      <w:lvlJc w:val="left"/>
      <w:pPr>
        <w:ind w:left="50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72B1E13"/>
    <w:multiLevelType w:val="hybridMultilevel"/>
    <w:tmpl w:val="D9C042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9B92B7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F70539"/>
    <w:multiLevelType w:val="hybridMultilevel"/>
    <w:tmpl w:val="5040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958AC"/>
    <w:multiLevelType w:val="hybridMultilevel"/>
    <w:tmpl w:val="769CB130"/>
    <w:lvl w:ilvl="0" w:tplc="1964886E">
      <w:start w:val="1"/>
      <w:numFmt w:val="decimal"/>
      <w:lvlText w:val="%1."/>
      <w:lvlJc w:val="left"/>
      <w:pPr>
        <w:ind w:left="24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9C4C6E"/>
    <w:multiLevelType w:val="hybridMultilevel"/>
    <w:tmpl w:val="461275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2671AC7"/>
    <w:multiLevelType w:val="hybridMultilevel"/>
    <w:tmpl w:val="A32C5584"/>
    <w:lvl w:ilvl="0" w:tplc="08E49368">
      <w:start w:val="1"/>
      <w:numFmt w:val="decimal"/>
      <w:lvlText w:val="%1)"/>
      <w:lvlJc w:val="left"/>
      <w:pPr>
        <w:ind w:left="915" w:hanging="360"/>
      </w:pPr>
      <w:rPr>
        <w:rFonts w:eastAsia="MS Song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8">
    <w:nsid w:val="15FB7439"/>
    <w:multiLevelType w:val="hybridMultilevel"/>
    <w:tmpl w:val="0108EC2C"/>
    <w:lvl w:ilvl="0" w:tplc="D3AAE0DE">
      <w:start w:val="4"/>
      <w:numFmt w:val="decimal"/>
      <w:lvlText w:val="%1."/>
      <w:lvlJc w:val="left"/>
      <w:pPr>
        <w:ind w:left="9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560EA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03E2D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C148A1"/>
    <w:multiLevelType w:val="hybridMultilevel"/>
    <w:tmpl w:val="4A284DA0"/>
    <w:lvl w:ilvl="0" w:tplc="E97AB4DE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2">
    <w:nsid w:val="262D48D2"/>
    <w:multiLevelType w:val="hybridMultilevel"/>
    <w:tmpl w:val="CD40C0CC"/>
    <w:lvl w:ilvl="0" w:tplc="E01AC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AE66733"/>
    <w:multiLevelType w:val="multilevel"/>
    <w:tmpl w:val="4D506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2BB7B3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C3617CE"/>
    <w:multiLevelType w:val="hybridMultilevel"/>
    <w:tmpl w:val="470C14F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2377A01"/>
    <w:multiLevelType w:val="hybridMultilevel"/>
    <w:tmpl w:val="82F69C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052B61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4AA32043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9">
    <w:nsid w:val="4CA4650A"/>
    <w:multiLevelType w:val="multilevel"/>
    <w:tmpl w:val="69AECB5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C4382C"/>
    <w:multiLevelType w:val="hybridMultilevel"/>
    <w:tmpl w:val="C7BACF5E"/>
    <w:lvl w:ilvl="0" w:tplc="04190011">
      <w:start w:val="1"/>
      <w:numFmt w:val="decimal"/>
      <w:lvlText w:val="%1)"/>
      <w:lvlJc w:val="left"/>
      <w:pPr>
        <w:ind w:left="869" w:hanging="360"/>
      </w:p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21">
    <w:nsid w:val="4FD02E6C"/>
    <w:multiLevelType w:val="hybridMultilevel"/>
    <w:tmpl w:val="205CF164"/>
    <w:lvl w:ilvl="0" w:tplc="FEEC6CB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3258FA"/>
    <w:multiLevelType w:val="hybridMultilevel"/>
    <w:tmpl w:val="9D8EBB2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3">
    <w:nsid w:val="592D6F65"/>
    <w:multiLevelType w:val="hybridMultilevel"/>
    <w:tmpl w:val="A2506592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4">
    <w:nsid w:val="5A4840EE"/>
    <w:multiLevelType w:val="multilevel"/>
    <w:tmpl w:val="054234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2160"/>
      </w:pPr>
      <w:rPr>
        <w:rFonts w:hint="default"/>
      </w:rPr>
    </w:lvl>
  </w:abstractNum>
  <w:abstractNum w:abstractNumId="25">
    <w:nsid w:val="5AC8698D"/>
    <w:multiLevelType w:val="hybridMultilevel"/>
    <w:tmpl w:val="16D2DB1C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6">
    <w:nsid w:val="5AF06212"/>
    <w:multiLevelType w:val="hybridMultilevel"/>
    <w:tmpl w:val="22C2B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235BAC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245467"/>
    <w:multiLevelType w:val="hybridMultilevel"/>
    <w:tmpl w:val="569AA902"/>
    <w:lvl w:ilvl="0" w:tplc="809A38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AE39C8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0">
    <w:nsid w:val="66312983"/>
    <w:multiLevelType w:val="hybridMultilevel"/>
    <w:tmpl w:val="6430074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393694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2">
    <w:nsid w:val="68FF5C9E"/>
    <w:multiLevelType w:val="hybridMultilevel"/>
    <w:tmpl w:val="D8083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108FB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151166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>
    <w:nsid w:val="72A3238D"/>
    <w:multiLevelType w:val="hybridMultilevel"/>
    <w:tmpl w:val="6038A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245A6"/>
    <w:multiLevelType w:val="hybridMultilevel"/>
    <w:tmpl w:val="8692F6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7CE64EDE"/>
    <w:multiLevelType w:val="multilevel"/>
    <w:tmpl w:val="49F811C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EEF6C51"/>
    <w:multiLevelType w:val="hybridMultilevel"/>
    <w:tmpl w:val="417A608C"/>
    <w:lvl w:ilvl="0" w:tplc="F5009D6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4"/>
    <w:lvlOverride w:ilvl="0">
      <w:startOverride w:val="1"/>
    </w:lvlOverride>
  </w:num>
  <w:num w:numId="3">
    <w:abstractNumId w:val="34"/>
  </w:num>
  <w:num w:numId="4">
    <w:abstractNumId w:val="26"/>
  </w:num>
  <w:num w:numId="5">
    <w:abstractNumId w:val="11"/>
  </w:num>
  <w:num w:numId="6">
    <w:abstractNumId w:val="27"/>
  </w:num>
  <w:num w:numId="7">
    <w:abstractNumId w:val="29"/>
  </w:num>
  <w:num w:numId="8">
    <w:abstractNumId w:val="35"/>
  </w:num>
  <w:num w:numId="9">
    <w:abstractNumId w:val="33"/>
  </w:num>
  <w:num w:numId="10">
    <w:abstractNumId w:val="22"/>
  </w:num>
  <w:num w:numId="11">
    <w:abstractNumId w:val="32"/>
  </w:num>
  <w:num w:numId="12">
    <w:abstractNumId w:val="6"/>
  </w:num>
  <w:num w:numId="13">
    <w:abstractNumId w:val="30"/>
  </w:num>
  <w:num w:numId="14">
    <w:abstractNumId w:val="36"/>
  </w:num>
  <w:num w:numId="15">
    <w:abstractNumId w:val="15"/>
  </w:num>
  <w:num w:numId="16">
    <w:abstractNumId w:val="25"/>
  </w:num>
  <w:num w:numId="17">
    <w:abstractNumId w:val="4"/>
  </w:num>
  <w:num w:numId="18">
    <w:abstractNumId w:val="1"/>
  </w:num>
  <w:num w:numId="19">
    <w:abstractNumId w:val="28"/>
  </w:num>
  <w:num w:numId="20">
    <w:abstractNumId w:val="38"/>
  </w:num>
  <w:num w:numId="21">
    <w:abstractNumId w:val="10"/>
  </w:num>
  <w:num w:numId="22">
    <w:abstractNumId w:val="31"/>
  </w:num>
  <w:num w:numId="23">
    <w:abstractNumId w:val="17"/>
  </w:num>
  <w:num w:numId="24">
    <w:abstractNumId w:val="18"/>
  </w:num>
  <w:num w:numId="25">
    <w:abstractNumId w:val="23"/>
  </w:num>
  <w:num w:numId="26">
    <w:abstractNumId w:val="16"/>
  </w:num>
  <w:num w:numId="27">
    <w:abstractNumId w:val="20"/>
  </w:num>
  <w:num w:numId="28">
    <w:abstractNumId w:val="9"/>
  </w:num>
  <w:num w:numId="29">
    <w:abstractNumId w:val="2"/>
  </w:num>
  <w:num w:numId="30">
    <w:abstractNumId w:val="7"/>
  </w:num>
  <w:num w:numId="31">
    <w:abstractNumId w:val="21"/>
  </w:num>
  <w:num w:numId="32">
    <w:abstractNumId w:val="8"/>
  </w:num>
  <w:num w:numId="33">
    <w:abstractNumId w:val="13"/>
  </w:num>
  <w:num w:numId="34">
    <w:abstractNumId w:val="19"/>
  </w:num>
  <w:num w:numId="35">
    <w:abstractNumId w:val="37"/>
  </w:num>
  <w:num w:numId="36">
    <w:abstractNumId w:val="12"/>
  </w:num>
  <w:num w:numId="37">
    <w:abstractNumId w:val="0"/>
  </w:num>
  <w:num w:numId="38">
    <w:abstractNumId w:val="24"/>
  </w:num>
  <w:num w:numId="39">
    <w:abstractNumId w:val="14"/>
  </w:num>
  <w:num w:numId="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BF"/>
    <w:rsid w:val="0001247E"/>
    <w:rsid w:val="000221AF"/>
    <w:rsid w:val="00022E12"/>
    <w:rsid w:val="000260D3"/>
    <w:rsid w:val="000473BF"/>
    <w:rsid w:val="00047ECE"/>
    <w:rsid w:val="0005016F"/>
    <w:rsid w:val="000574DA"/>
    <w:rsid w:val="000608E3"/>
    <w:rsid w:val="000616A1"/>
    <w:rsid w:val="00064E92"/>
    <w:rsid w:val="00066B52"/>
    <w:rsid w:val="000704D7"/>
    <w:rsid w:val="00072C82"/>
    <w:rsid w:val="00073911"/>
    <w:rsid w:val="0007638A"/>
    <w:rsid w:val="00080238"/>
    <w:rsid w:val="00083A66"/>
    <w:rsid w:val="00083CB9"/>
    <w:rsid w:val="00093B20"/>
    <w:rsid w:val="000A2D24"/>
    <w:rsid w:val="000A31D4"/>
    <w:rsid w:val="000B0E90"/>
    <w:rsid w:val="000B1C47"/>
    <w:rsid w:val="000C0738"/>
    <w:rsid w:val="000D1295"/>
    <w:rsid w:val="000D48F9"/>
    <w:rsid w:val="000D61FB"/>
    <w:rsid w:val="000E72AD"/>
    <w:rsid w:val="000F4652"/>
    <w:rsid w:val="000F6C4C"/>
    <w:rsid w:val="001066CF"/>
    <w:rsid w:val="00122D01"/>
    <w:rsid w:val="00135E69"/>
    <w:rsid w:val="0014071D"/>
    <w:rsid w:val="00147D25"/>
    <w:rsid w:val="00161C3E"/>
    <w:rsid w:val="00163618"/>
    <w:rsid w:val="00167890"/>
    <w:rsid w:val="001769CA"/>
    <w:rsid w:val="00187216"/>
    <w:rsid w:val="00187D41"/>
    <w:rsid w:val="00187F5B"/>
    <w:rsid w:val="00192494"/>
    <w:rsid w:val="00196192"/>
    <w:rsid w:val="001A2544"/>
    <w:rsid w:val="001A34DE"/>
    <w:rsid w:val="001A753F"/>
    <w:rsid w:val="001A79A6"/>
    <w:rsid w:val="001B25B2"/>
    <w:rsid w:val="001B5A2F"/>
    <w:rsid w:val="001C1B74"/>
    <w:rsid w:val="001C245D"/>
    <w:rsid w:val="001C3984"/>
    <w:rsid w:val="001D273E"/>
    <w:rsid w:val="001D549C"/>
    <w:rsid w:val="001D7A53"/>
    <w:rsid w:val="001E2682"/>
    <w:rsid w:val="001F4865"/>
    <w:rsid w:val="001F4907"/>
    <w:rsid w:val="0020171D"/>
    <w:rsid w:val="00210530"/>
    <w:rsid w:val="00216D6C"/>
    <w:rsid w:val="0023248D"/>
    <w:rsid w:val="002363B5"/>
    <w:rsid w:val="00246C8D"/>
    <w:rsid w:val="00250C7C"/>
    <w:rsid w:val="00252D17"/>
    <w:rsid w:val="002554FC"/>
    <w:rsid w:val="00261DC6"/>
    <w:rsid w:val="00262D76"/>
    <w:rsid w:val="00266965"/>
    <w:rsid w:val="00272128"/>
    <w:rsid w:val="002722E0"/>
    <w:rsid w:val="00275DF3"/>
    <w:rsid w:val="00295AB0"/>
    <w:rsid w:val="0029748F"/>
    <w:rsid w:val="002B2729"/>
    <w:rsid w:val="002C0061"/>
    <w:rsid w:val="002C064C"/>
    <w:rsid w:val="002C2C3A"/>
    <w:rsid w:val="002C2EBE"/>
    <w:rsid w:val="002C77BD"/>
    <w:rsid w:val="002D2940"/>
    <w:rsid w:val="002D37A0"/>
    <w:rsid w:val="002D506C"/>
    <w:rsid w:val="002E103A"/>
    <w:rsid w:val="002E3E50"/>
    <w:rsid w:val="002F08BC"/>
    <w:rsid w:val="002F1C61"/>
    <w:rsid w:val="002F23AB"/>
    <w:rsid w:val="002F2AAE"/>
    <w:rsid w:val="002F3096"/>
    <w:rsid w:val="002F3586"/>
    <w:rsid w:val="002F3E0A"/>
    <w:rsid w:val="003011C9"/>
    <w:rsid w:val="00302453"/>
    <w:rsid w:val="00305957"/>
    <w:rsid w:val="003128ED"/>
    <w:rsid w:val="00312EA9"/>
    <w:rsid w:val="003144B8"/>
    <w:rsid w:val="003158B8"/>
    <w:rsid w:val="00315C06"/>
    <w:rsid w:val="00325408"/>
    <w:rsid w:val="00325869"/>
    <w:rsid w:val="00327032"/>
    <w:rsid w:val="0034142B"/>
    <w:rsid w:val="00351F7A"/>
    <w:rsid w:val="003704C9"/>
    <w:rsid w:val="00371ED3"/>
    <w:rsid w:val="0037286B"/>
    <w:rsid w:val="003740A7"/>
    <w:rsid w:val="00381978"/>
    <w:rsid w:val="00386A66"/>
    <w:rsid w:val="00390B47"/>
    <w:rsid w:val="003946B4"/>
    <w:rsid w:val="003969CD"/>
    <w:rsid w:val="003A309D"/>
    <w:rsid w:val="003A6A5D"/>
    <w:rsid w:val="003B130E"/>
    <w:rsid w:val="003B5E6E"/>
    <w:rsid w:val="003B6364"/>
    <w:rsid w:val="003C2B94"/>
    <w:rsid w:val="003C2E23"/>
    <w:rsid w:val="003C3295"/>
    <w:rsid w:val="003D0EAF"/>
    <w:rsid w:val="003D5DC7"/>
    <w:rsid w:val="003D6B6F"/>
    <w:rsid w:val="003E33E6"/>
    <w:rsid w:val="003E35C6"/>
    <w:rsid w:val="003E43C6"/>
    <w:rsid w:val="003F32A7"/>
    <w:rsid w:val="003F36A0"/>
    <w:rsid w:val="003F3D31"/>
    <w:rsid w:val="003F47E7"/>
    <w:rsid w:val="003F5B0F"/>
    <w:rsid w:val="003F6EDE"/>
    <w:rsid w:val="00403A6B"/>
    <w:rsid w:val="00404A3B"/>
    <w:rsid w:val="00407C97"/>
    <w:rsid w:val="004126C4"/>
    <w:rsid w:val="00412D2A"/>
    <w:rsid w:val="0041484D"/>
    <w:rsid w:val="00414B25"/>
    <w:rsid w:val="00416E34"/>
    <w:rsid w:val="004202DF"/>
    <w:rsid w:val="004205D2"/>
    <w:rsid w:val="004235C6"/>
    <w:rsid w:val="004235FE"/>
    <w:rsid w:val="00424A77"/>
    <w:rsid w:val="004321B1"/>
    <w:rsid w:val="00440B3A"/>
    <w:rsid w:val="004459BE"/>
    <w:rsid w:val="00447967"/>
    <w:rsid w:val="004501E6"/>
    <w:rsid w:val="004527E8"/>
    <w:rsid w:val="00455C56"/>
    <w:rsid w:val="004602ED"/>
    <w:rsid w:val="00480E7E"/>
    <w:rsid w:val="004835DF"/>
    <w:rsid w:val="004853F7"/>
    <w:rsid w:val="00487317"/>
    <w:rsid w:val="00490278"/>
    <w:rsid w:val="00496CC1"/>
    <w:rsid w:val="004A4CF5"/>
    <w:rsid w:val="004B2912"/>
    <w:rsid w:val="004C0B8F"/>
    <w:rsid w:val="004C6EAB"/>
    <w:rsid w:val="004D626B"/>
    <w:rsid w:val="004D6EDA"/>
    <w:rsid w:val="004D703D"/>
    <w:rsid w:val="004E3CA4"/>
    <w:rsid w:val="004E47DA"/>
    <w:rsid w:val="004E582A"/>
    <w:rsid w:val="004F06CE"/>
    <w:rsid w:val="004F6975"/>
    <w:rsid w:val="004F6F16"/>
    <w:rsid w:val="0050057D"/>
    <w:rsid w:val="005103D6"/>
    <w:rsid w:val="00513293"/>
    <w:rsid w:val="0051544B"/>
    <w:rsid w:val="00522DD9"/>
    <w:rsid w:val="0052716C"/>
    <w:rsid w:val="005278D9"/>
    <w:rsid w:val="005303CB"/>
    <w:rsid w:val="00534F64"/>
    <w:rsid w:val="0053549C"/>
    <w:rsid w:val="005425B6"/>
    <w:rsid w:val="00544DA7"/>
    <w:rsid w:val="00546C72"/>
    <w:rsid w:val="005523C4"/>
    <w:rsid w:val="00554328"/>
    <w:rsid w:val="005544DB"/>
    <w:rsid w:val="00555229"/>
    <w:rsid w:val="00561F14"/>
    <w:rsid w:val="005630BD"/>
    <w:rsid w:val="005647F9"/>
    <w:rsid w:val="00565350"/>
    <w:rsid w:val="00571F9A"/>
    <w:rsid w:val="0057339A"/>
    <w:rsid w:val="0057465F"/>
    <w:rsid w:val="00575D4F"/>
    <w:rsid w:val="005843DB"/>
    <w:rsid w:val="0058625F"/>
    <w:rsid w:val="0059086A"/>
    <w:rsid w:val="005939DA"/>
    <w:rsid w:val="005942ED"/>
    <w:rsid w:val="00594E6F"/>
    <w:rsid w:val="005A156C"/>
    <w:rsid w:val="005A7636"/>
    <w:rsid w:val="005B2B93"/>
    <w:rsid w:val="005B3A91"/>
    <w:rsid w:val="005B5F57"/>
    <w:rsid w:val="005B783D"/>
    <w:rsid w:val="005C4892"/>
    <w:rsid w:val="005C71E6"/>
    <w:rsid w:val="005D16ED"/>
    <w:rsid w:val="005D4981"/>
    <w:rsid w:val="005D5502"/>
    <w:rsid w:val="005D7EAF"/>
    <w:rsid w:val="005E0D50"/>
    <w:rsid w:val="005E1D83"/>
    <w:rsid w:val="005F02D8"/>
    <w:rsid w:val="005F17A6"/>
    <w:rsid w:val="005F3675"/>
    <w:rsid w:val="005F6C31"/>
    <w:rsid w:val="005F73E8"/>
    <w:rsid w:val="006011BE"/>
    <w:rsid w:val="00614B80"/>
    <w:rsid w:val="00614E31"/>
    <w:rsid w:val="00615C2B"/>
    <w:rsid w:val="00616CAC"/>
    <w:rsid w:val="00617F9C"/>
    <w:rsid w:val="00620F83"/>
    <w:rsid w:val="006232A1"/>
    <w:rsid w:val="0062734F"/>
    <w:rsid w:val="00630CAE"/>
    <w:rsid w:val="006324FF"/>
    <w:rsid w:val="006342C6"/>
    <w:rsid w:val="00634C4C"/>
    <w:rsid w:val="00637848"/>
    <w:rsid w:val="006410DE"/>
    <w:rsid w:val="0064134A"/>
    <w:rsid w:val="006416FE"/>
    <w:rsid w:val="00644F7C"/>
    <w:rsid w:val="006462D1"/>
    <w:rsid w:val="00652945"/>
    <w:rsid w:val="00652FDC"/>
    <w:rsid w:val="00665581"/>
    <w:rsid w:val="0067112E"/>
    <w:rsid w:val="00671CCF"/>
    <w:rsid w:val="00673DF0"/>
    <w:rsid w:val="006816E9"/>
    <w:rsid w:val="00685021"/>
    <w:rsid w:val="00687477"/>
    <w:rsid w:val="00694A5A"/>
    <w:rsid w:val="00694DC9"/>
    <w:rsid w:val="006A0512"/>
    <w:rsid w:val="006A18A7"/>
    <w:rsid w:val="006A3B29"/>
    <w:rsid w:val="006A471D"/>
    <w:rsid w:val="006A6DED"/>
    <w:rsid w:val="006B3B00"/>
    <w:rsid w:val="006B66A0"/>
    <w:rsid w:val="006D299E"/>
    <w:rsid w:val="006D5D3C"/>
    <w:rsid w:val="006E6CE7"/>
    <w:rsid w:val="006F373E"/>
    <w:rsid w:val="006F7D86"/>
    <w:rsid w:val="0070414F"/>
    <w:rsid w:val="00704C18"/>
    <w:rsid w:val="0070504D"/>
    <w:rsid w:val="00715D16"/>
    <w:rsid w:val="00716563"/>
    <w:rsid w:val="00717787"/>
    <w:rsid w:val="007179E9"/>
    <w:rsid w:val="00723760"/>
    <w:rsid w:val="00734D90"/>
    <w:rsid w:val="00737711"/>
    <w:rsid w:val="00740651"/>
    <w:rsid w:val="007518BE"/>
    <w:rsid w:val="007562DB"/>
    <w:rsid w:val="007567D0"/>
    <w:rsid w:val="00766D89"/>
    <w:rsid w:val="00773F5F"/>
    <w:rsid w:val="007803B9"/>
    <w:rsid w:val="00786D22"/>
    <w:rsid w:val="007936C1"/>
    <w:rsid w:val="0079535D"/>
    <w:rsid w:val="007B57CE"/>
    <w:rsid w:val="007B6CF8"/>
    <w:rsid w:val="007D32E2"/>
    <w:rsid w:val="007D5EE7"/>
    <w:rsid w:val="007E3086"/>
    <w:rsid w:val="007E6E1D"/>
    <w:rsid w:val="007F6F8B"/>
    <w:rsid w:val="00801525"/>
    <w:rsid w:val="008070F9"/>
    <w:rsid w:val="008160C9"/>
    <w:rsid w:val="00820237"/>
    <w:rsid w:val="00821227"/>
    <w:rsid w:val="00824511"/>
    <w:rsid w:val="008247ED"/>
    <w:rsid w:val="00831837"/>
    <w:rsid w:val="00831FEE"/>
    <w:rsid w:val="008322D9"/>
    <w:rsid w:val="00832C15"/>
    <w:rsid w:val="008425AA"/>
    <w:rsid w:val="00842899"/>
    <w:rsid w:val="0084637E"/>
    <w:rsid w:val="0085426D"/>
    <w:rsid w:val="00855773"/>
    <w:rsid w:val="00856441"/>
    <w:rsid w:val="00863975"/>
    <w:rsid w:val="00867AFB"/>
    <w:rsid w:val="00870FAD"/>
    <w:rsid w:val="00874060"/>
    <w:rsid w:val="008749A3"/>
    <w:rsid w:val="00877853"/>
    <w:rsid w:val="00881827"/>
    <w:rsid w:val="0088492E"/>
    <w:rsid w:val="008961A7"/>
    <w:rsid w:val="00897B4C"/>
    <w:rsid w:val="00897BDC"/>
    <w:rsid w:val="008A3A10"/>
    <w:rsid w:val="008A6E6F"/>
    <w:rsid w:val="008B42CC"/>
    <w:rsid w:val="008B7CF5"/>
    <w:rsid w:val="008C3EC0"/>
    <w:rsid w:val="008C7C01"/>
    <w:rsid w:val="008D09D1"/>
    <w:rsid w:val="008D7363"/>
    <w:rsid w:val="008E5034"/>
    <w:rsid w:val="008E5A1A"/>
    <w:rsid w:val="008E6AE7"/>
    <w:rsid w:val="008F1945"/>
    <w:rsid w:val="008F3CAC"/>
    <w:rsid w:val="008F4E9A"/>
    <w:rsid w:val="008F4FEE"/>
    <w:rsid w:val="008F5502"/>
    <w:rsid w:val="008F5743"/>
    <w:rsid w:val="0091183C"/>
    <w:rsid w:val="00912606"/>
    <w:rsid w:val="00927889"/>
    <w:rsid w:val="00931203"/>
    <w:rsid w:val="00932BEA"/>
    <w:rsid w:val="00937F4A"/>
    <w:rsid w:val="009409BC"/>
    <w:rsid w:val="00940AE2"/>
    <w:rsid w:val="00942622"/>
    <w:rsid w:val="009451E1"/>
    <w:rsid w:val="009461F8"/>
    <w:rsid w:val="009548CD"/>
    <w:rsid w:val="00960480"/>
    <w:rsid w:val="00977D0F"/>
    <w:rsid w:val="0099096F"/>
    <w:rsid w:val="00995275"/>
    <w:rsid w:val="009A0BC0"/>
    <w:rsid w:val="009A1717"/>
    <w:rsid w:val="009A28DE"/>
    <w:rsid w:val="009A3E8F"/>
    <w:rsid w:val="009A45A5"/>
    <w:rsid w:val="009A4707"/>
    <w:rsid w:val="009B0BD3"/>
    <w:rsid w:val="009B3565"/>
    <w:rsid w:val="009B5323"/>
    <w:rsid w:val="009B5A54"/>
    <w:rsid w:val="009B7B4F"/>
    <w:rsid w:val="009C0BF2"/>
    <w:rsid w:val="009C79E2"/>
    <w:rsid w:val="009D0012"/>
    <w:rsid w:val="009D52D8"/>
    <w:rsid w:val="009E3EAE"/>
    <w:rsid w:val="009E6793"/>
    <w:rsid w:val="009E74FC"/>
    <w:rsid w:val="009F3C06"/>
    <w:rsid w:val="009F4418"/>
    <w:rsid w:val="009F5D1A"/>
    <w:rsid w:val="009F74D0"/>
    <w:rsid w:val="00A00121"/>
    <w:rsid w:val="00A0472F"/>
    <w:rsid w:val="00A06C84"/>
    <w:rsid w:val="00A1294A"/>
    <w:rsid w:val="00A21541"/>
    <w:rsid w:val="00A21845"/>
    <w:rsid w:val="00A30B43"/>
    <w:rsid w:val="00A34B66"/>
    <w:rsid w:val="00A429F6"/>
    <w:rsid w:val="00A436DC"/>
    <w:rsid w:val="00A47E19"/>
    <w:rsid w:val="00A607D0"/>
    <w:rsid w:val="00A62204"/>
    <w:rsid w:val="00A66209"/>
    <w:rsid w:val="00A66B87"/>
    <w:rsid w:val="00A67236"/>
    <w:rsid w:val="00A82700"/>
    <w:rsid w:val="00A829AE"/>
    <w:rsid w:val="00A83E5C"/>
    <w:rsid w:val="00A84B22"/>
    <w:rsid w:val="00A90230"/>
    <w:rsid w:val="00A972FD"/>
    <w:rsid w:val="00AA319E"/>
    <w:rsid w:val="00AA5835"/>
    <w:rsid w:val="00AB1421"/>
    <w:rsid w:val="00AB27AE"/>
    <w:rsid w:val="00AB5F3D"/>
    <w:rsid w:val="00AC3C0E"/>
    <w:rsid w:val="00AD06AD"/>
    <w:rsid w:val="00AD5E31"/>
    <w:rsid w:val="00AE120C"/>
    <w:rsid w:val="00AE1EFA"/>
    <w:rsid w:val="00AE70BB"/>
    <w:rsid w:val="00AF01D1"/>
    <w:rsid w:val="00AF0A18"/>
    <w:rsid w:val="00AF15AC"/>
    <w:rsid w:val="00B03A15"/>
    <w:rsid w:val="00B118FE"/>
    <w:rsid w:val="00B13753"/>
    <w:rsid w:val="00B151EE"/>
    <w:rsid w:val="00B25F34"/>
    <w:rsid w:val="00B26383"/>
    <w:rsid w:val="00B2641A"/>
    <w:rsid w:val="00B26BC4"/>
    <w:rsid w:val="00B31B7B"/>
    <w:rsid w:val="00B31ED5"/>
    <w:rsid w:val="00B33D54"/>
    <w:rsid w:val="00B33E70"/>
    <w:rsid w:val="00B44050"/>
    <w:rsid w:val="00B454A0"/>
    <w:rsid w:val="00B522D2"/>
    <w:rsid w:val="00B53DED"/>
    <w:rsid w:val="00B64D8B"/>
    <w:rsid w:val="00B67B38"/>
    <w:rsid w:val="00B71E6D"/>
    <w:rsid w:val="00B750C1"/>
    <w:rsid w:val="00B83FCE"/>
    <w:rsid w:val="00B90E1E"/>
    <w:rsid w:val="00B91CBA"/>
    <w:rsid w:val="00BB1AF9"/>
    <w:rsid w:val="00BB2A36"/>
    <w:rsid w:val="00BB3F62"/>
    <w:rsid w:val="00BE2544"/>
    <w:rsid w:val="00BF1690"/>
    <w:rsid w:val="00BF7784"/>
    <w:rsid w:val="00C05AF4"/>
    <w:rsid w:val="00C064EE"/>
    <w:rsid w:val="00C06512"/>
    <w:rsid w:val="00C224ED"/>
    <w:rsid w:val="00C24DD2"/>
    <w:rsid w:val="00C26CC2"/>
    <w:rsid w:val="00C35556"/>
    <w:rsid w:val="00C4224E"/>
    <w:rsid w:val="00C47155"/>
    <w:rsid w:val="00C4747A"/>
    <w:rsid w:val="00C51CF9"/>
    <w:rsid w:val="00C6523E"/>
    <w:rsid w:val="00C65F52"/>
    <w:rsid w:val="00C722CE"/>
    <w:rsid w:val="00C725BD"/>
    <w:rsid w:val="00C738C8"/>
    <w:rsid w:val="00C77CCE"/>
    <w:rsid w:val="00C82728"/>
    <w:rsid w:val="00C8496D"/>
    <w:rsid w:val="00C87C2C"/>
    <w:rsid w:val="00C91419"/>
    <w:rsid w:val="00C93241"/>
    <w:rsid w:val="00C93AA4"/>
    <w:rsid w:val="00C93C03"/>
    <w:rsid w:val="00C9567E"/>
    <w:rsid w:val="00C95E0C"/>
    <w:rsid w:val="00CB003B"/>
    <w:rsid w:val="00CB0A56"/>
    <w:rsid w:val="00CB2FBB"/>
    <w:rsid w:val="00CB34EA"/>
    <w:rsid w:val="00CC136D"/>
    <w:rsid w:val="00CC77B3"/>
    <w:rsid w:val="00CD05C7"/>
    <w:rsid w:val="00CD4DFF"/>
    <w:rsid w:val="00CE21BE"/>
    <w:rsid w:val="00CF2494"/>
    <w:rsid w:val="00CF295D"/>
    <w:rsid w:val="00CF7A04"/>
    <w:rsid w:val="00D000DD"/>
    <w:rsid w:val="00D01830"/>
    <w:rsid w:val="00D02ADE"/>
    <w:rsid w:val="00D04E7C"/>
    <w:rsid w:val="00D25B69"/>
    <w:rsid w:val="00D30C35"/>
    <w:rsid w:val="00D32CD8"/>
    <w:rsid w:val="00D40309"/>
    <w:rsid w:val="00D46AE2"/>
    <w:rsid w:val="00D50B3D"/>
    <w:rsid w:val="00D51B75"/>
    <w:rsid w:val="00D55080"/>
    <w:rsid w:val="00D57425"/>
    <w:rsid w:val="00D64879"/>
    <w:rsid w:val="00D74000"/>
    <w:rsid w:val="00D74B29"/>
    <w:rsid w:val="00D801DF"/>
    <w:rsid w:val="00D92A03"/>
    <w:rsid w:val="00D942EE"/>
    <w:rsid w:val="00D972DA"/>
    <w:rsid w:val="00DB191B"/>
    <w:rsid w:val="00DC48DB"/>
    <w:rsid w:val="00DD5660"/>
    <w:rsid w:val="00DE072A"/>
    <w:rsid w:val="00DE6FC3"/>
    <w:rsid w:val="00DF415B"/>
    <w:rsid w:val="00E00885"/>
    <w:rsid w:val="00E01840"/>
    <w:rsid w:val="00E045C7"/>
    <w:rsid w:val="00E05686"/>
    <w:rsid w:val="00E07E74"/>
    <w:rsid w:val="00E10857"/>
    <w:rsid w:val="00E203F5"/>
    <w:rsid w:val="00E20589"/>
    <w:rsid w:val="00E244EF"/>
    <w:rsid w:val="00E3636E"/>
    <w:rsid w:val="00E40534"/>
    <w:rsid w:val="00E4502E"/>
    <w:rsid w:val="00E53485"/>
    <w:rsid w:val="00E55D41"/>
    <w:rsid w:val="00E57E69"/>
    <w:rsid w:val="00E60F4C"/>
    <w:rsid w:val="00E62809"/>
    <w:rsid w:val="00E6523B"/>
    <w:rsid w:val="00E70FC0"/>
    <w:rsid w:val="00E734E5"/>
    <w:rsid w:val="00E7632E"/>
    <w:rsid w:val="00E851D2"/>
    <w:rsid w:val="00E862B4"/>
    <w:rsid w:val="00E87677"/>
    <w:rsid w:val="00E87D02"/>
    <w:rsid w:val="00E94D9D"/>
    <w:rsid w:val="00E978B6"/>
    <w:rsid w:val="00EA6799"/>
    <w:rsid w:val="00EA685E"/>
    <w:rsid w:val="00EB0A32"/>
    <w:rsid w:val="00EB33D4"/>
    <w:rsid w:val="00EB37A9"/>
    <w:rsid w:val="00EB4696"/>
    <w:rsid w:val="00EC0A5A"/>
    <w:rsid w:val="00EC2829"/>
    <w:rsid w:val="00ED02E3"/>
    <w:rsid w:val="00ED081D"/>
    <w:rsid w:val="00ED10C0"/>
    <w:rsid w:val="00ED57EF"/>
    <w:rsid w:val="00ED7428"/>
    <w:rsid w:val="00EE06A5"/>
    <w:rsid w:val="00EE1B66"/>
    <w:rsid w:val="00EE30AE"/>
    <w:rsid w:val="00EF0B65"/>
    <w:rsid w:val="00EF1E90"/>
    <w:rsid w:val="00EF407F"/>
    <w:rsid w:val="00EF4BE3"/>
    <w:rsid w:val="00EF4F5D"/>
    <w:rsid w:val="00EF54BD"/>
    <w:rsid w:val="00EF66AD"/>
    <w:rsid w:val="00EF71F6"/>
    <w:rsid w:val="00F001C0"/>
    <w:rsid w:val="00F05FB7"/>
    <w:rsid w:val="00F072BC"/>
    <w:rsid w:val="00F14A05"/>
    <w:rsid w:val="00F15627"/>
    <w:rsid w:val="00F16F7C"/>
    <w:rsid w:val="00F210A8"/>
    <w:rsid w:val="00F21FD7"/>
    <w:rsid w:val="00F261B8"/>
    <w:rsid w:val="00F318A4"/>
    <w:rsid w:val="00F33852"/>
    <w:rsid w:val="00F423A6"/>
    <w:rsid w:val="00F52778"/>
    <w:rsid w:val="00F57E1D"/>
    <w:rsid w:val="00F6464B"/>
    <w:rsid w:val="00F7149A"/>
    <w:rsid w:val="00F71BEE"/>
    <w:rsid w:val="00F72650"/>
    <w:rsid w:val="00F742F6"/>
    <w:rsid w:val="00F8195A"/>
    <w:rsid w:val="00F861E0"/>
    <w:rsid w:val="00F87ECC"/>
    <w:rsid w:val="00F90566"/>
    <w:rsid w:val="00F92152"/>
    <w:rsid w:val="00F96D00"/>
    <w:rsid w:val="00FA15BE"/>
    <w:rsid w:val="00FB09E9"/>
    <w:rsid w:val="00FB72FD"/>
    <w:rsid w:val="00FC50F1"/>
    <w:rsid w:val="00FD389A"/>
    <w:rsid w:val="00FD40B1"/>
    <w:rsid w:val="00FD5549"/>
    <w:rsid w:val="00FD6A9A"/>
    <w:rsid w:val="00FF12D5"/>
    <w:rsid w:val="00FF1DF1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81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paragraph" w:customStyle="1" w:styleId="ConsPlusTitle">
    <w:name w:val="ConsPlusTitle"/>
    <w:rsid w:val="002C0061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ED081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ED08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ет"/>
    <w:rsid w:val="00187216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paragraph" w:customStyle="1" w:styleId="ConsPlusTitle">
    <w:name w:val="ConsPlusTitle"/>
    <w:rsid w:val="002C0061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ED081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ED08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ет"/>
    <w:rsid w:val="0018721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DAEB6-56EC-4D1E-B357-81997D3F2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2428</Words>
  <Characters>13843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Надежда Юрьевна Знаменщикова</cp:lastModifiedBy>
  <cp:revision>3</cp:revision>
  <cp:lastPrinted>2026-07-13T06:48:00Z</cp:lastPrinted>
  <dcterms:created xsi:type="dcterms:W3CDTF">2026-09-29T06:57:00Z</dcterms:created>
  <dcterms:modified xsi:type="dcterms:W3CDTF">2026-09-29T07:21:00Z</dcterms:modified>
</cp:coreProperties>
</file>